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0FE2" w:rsidRDefault="00320FE2" w:rsidP="00270A28">
      <w:pPr>
        <w:pStyle w:val="aa"/>
        <w:keepLines w:val="0"/>
        <w:framePr w:hSpace="180" w:wrap="around" w:vAnchor="text" w:hAnchor="page" w:x="1722" w:y="-753"/>
      </w:pPr>
    </w:p>
    <w:p w:rsidR="00B514FF" w:rsidRDefault="00B514FF" w:rsidP="00B514F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7" o:title="123"/>
          </v:shape>
        </w:pict>
      </w:r>
    </w:p>
    <w:p w:rsidR="00B514FF" w:rsidRDefault="00B514FF" w:rsidP="00B514F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A130EA" w:rsidRPr="002F28B3" w:rsidRDefault="00A130EA" w:rsidP="00A130EA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A130EA" w:rsidRPr="004D4C40" w:rsidRDefault="00A130EA" w:rsidP="00A130E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f"/>
            <w:lang w:val="en-US"/>
          </w:rPr>
          <w:t>ksk</w:t>
        </w:r>
        <w:r w:rsidRPr="00BF1228">
          <w:rPr>
            <w:rStyle w:val="af"/>
          </w:rPr>
          <w:t>-</w:t>
        </w:r>
        <w:r w:rsidRPr="00BF1228">
          <w:rPr>
            <w:rStyle w:val="af"/>
            <w:lang w:val="en-US"/>
          </w:rPr>
          <w:t>kilmez</w:t>
        </w:r>
        <w:r w:rsidRPr="00BF1228">
          <w:rPr>
            <w:rStyle w:val="af"/>
          </w:rPr>
          <w:t>@</w:t>
        </w:r>
        <w:r w:rsidRPr="00BF1228">
          <w:rPr>
            <w:rStyle w:val="af"/>
            <w:lang w:val="en-US"/>
          </w:rPr>
          <w:t>yandex</w:t>
        </w:r>
        <w:r w:rsidRPr="00BF1228">
          <w:rPr>
            <w:rStyle w:val="af"/>
          </w:rPr>
          <w:t>.</w:t>
        </w:r>
        <w:r w:rsidRPr="00BF1228">
          <w:rPr>
            <w:rStyle w:val="af"/>
            <w:lang w:val="en-US"/>
          </w:rPr>
          <w:t>ru</w:t>
        </w:r>
      </w:hyperlink>
    </w:p>
    <w:bookmarkEnd w:id="0"/>
    <w:p w:rsidR="00A130EA" w:rsidRDefault="00A130EA" w:rsidP="00A130E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A130EA" w:rsidRPr="00BE7F46" w:rsidRDefault="00A130EA" w:rsidP="0073512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A130EA" w:rsidRDefault="00A130EA" w:rsidP="0073512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П</w:t>
      </w:r>
      <w:r>
        <w:rPr>
          <w:rFonts w:ascii="Times New Roman" w:hAnsi="Times New Roman"/>
          <w:b/>
          <w:bCs/>
          <w:sz w:val="28"/>
          <w:szCs w:val="28"/>
        </w:rPr>
        <w:t>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295AC7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4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A130EA" w:rsidRPr="008B7D46" w:rsidRDefault="00A130EA" w:rsidP="0073512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A130EA" w:rsidRPr="00BA2BD0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 МО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 xml:space="preserve">Паскинского </w:t>
      </w:r>
      <w:r w:rsidRPr="00BA2BD0">
        <w:rPr>
          <w:rFonts w:ascii="Times New Roman" w:hAnsi="Times New Roman"/>
          <w:sz w:val="27"/>
          <w:szCs w:val="27"/>
        </w:rPr>
        <w:t>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BA2BD0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BA2BD0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BA2BD0">
        <w:rPr>
          <w:rFonts w:ascii="Times New Roman" w:hAnsi="Times New Roman"/>
          <w:color w:val="000000"/>
          <w:sz w:val="27"/>
          <w:szCs w:val="27"/>
        </w:rPr>
        <w:t>1/4 «Положения о контрольно-счетной комиссии Кильмезского района»</w:t>
      </w:r>
    </w:p>
    <w:p w:rsidR="00A130EA" w:rsidRPr="00BA2BD0" w:rsidRDefault="00A130EA" w:rsidP="0073512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BA2BD0">
        <w:rPr>
          <w:rFonts w:ascii="Times New Roman" w:hAnsi="Times New Roman"/>
          <w:b/>
          <w:sz w:val="27"/>
          <w:szCs w:val="27"/>
        </w:rPr>
        <w:t xml:space="preserve"> </w:t>
      </w:r>
      <w:r w:rsidRPr="00BA2BD0">
        <w:rPr>
          <w:rFonts w:ascii="Times New Roman" w:hAnsi="Times New Roman"/>
          <w:bCs/>
          <w:sz w:val="27"/>
          <w:szCs w:val="27"/>
        </w:rPr>
        <w:t xml:space="preserve">об исполнении бюджета МО </w:t>
      </w:r>
      <w:r w:rsidRPr="00BA2BD0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2024год,</w:t>
      </w:r>
      <w:r w:rsidRPr="00BA2BD0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 сельского поселения (далее - главный администратор бюджетных средств»).</w:t>
      </w:r>
    </w:p>
    <w:p w:rsidR="00A130EA" w:rsidRPr="00BA2BD0" w:rsidRDefault="00A130EA" w:rsidP="007351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</w:r>
      <w:r w:rsidRPr="00BA2BD0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 w:rsidR="00735126">
        <w:rPr>
          <w:rFonts w:ascii="Times New Roman" w:hAnsi="Times New Roman"/>
          <w:sz w:val="27"/>
          <w:szCs w:val="27"/>
        </w:rPr>
        <w:t>Паскинское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сельское поселение  </w:t>
      </w:r>
      <w:r w:rsidRPr="005C3A77">
        <w:rPr>
          <w:rFonts w:ascii="Times New Roman" w:hAnsi="Times New Roman"/>
          <w:sz w:val="27"/>
          <w:szCs w:val="27"/>
        </w:rPr>
        <w:t xml:space="preserve">от </w:t>
      </w:r>
      <w:r w:rsidR="005C3A77" w:rsidRPr="005C3A77">
        <w:rPr>
          <w:rFonts w:ascii="Times New Roman" w:hAnsi="Times New Roman"/>
          <w:sz w:val="27"/>
          <w:szCs w:val="27"/>
        </w:rPr>
        <w:t>20</w:t>
      </w:r>
      <w:r w:rsidRPr="005C3A77">
        <w:rPr>
          <w:rFonts w:ascii="Times New Roman" w:hAnsi="Times New Roman"/>
          <w:sz w:val="27"/>
          <w:szCs w:val="27"/>
        </w:rPr>
        <w:t>.</w:t>
      </w:r>
      <w:r w:rsidR="005C3A77" w:rsidRPr="005C3A77">
        <w:rPr>
          <w:rFonts w:ascii="Times New Roman" w:hAnsi="Times New Roman"/>
          <w:sz w:val="27"/>
          <w:szCs w:val="27"/>
        </w:rPr>
        <w:t>11</w:t>
      </w:r>
      <w:r w:rsidRPr="005C3A77">
        <w:rPr>
          <w:rFonts w:ascii="Times New Roman" w:hAnsi="Times New Roman"/>
          <w:sz w:val="27"/>
          <w:szCs w:val="27"/>
        </w:rPr>
        <w:t>.201</w:t>
      </w:r>
      <w:r w:rsidR="005C3A77" w:rsidRPr="005C3A77">
        <w:rPr>
          <w:rFonts w:ascii="Times New Roman" w:hAnsi="Times New Roman"/>
          <w:sz w:val="27"/>
          <w:szCs w:val="27"/>
        </w:rPr>
        <w:t>4</w:t>
      </w:r>
      <w:r w:rsidRPr="005C3A77">
        <w:rPr>
          <w:rFonts w:ascii="Times New Roman" w:hAnsi="Times New Roman"/>
          <w:sz w:val="27"/>
          <w:szCs w:val="27"/>
        </w:rPr>
        <w:t xml:space="preserve"> № </w:t>
      </w:r>
      <w:r w:rsidR="005C3A77" w:rsidRPr="005C3A77">
        <w:rPr>
          <w:rFonts w:ascii="Times New Roman" w:hAnsi="Times New Roman"/>
          <w:sz w:val="27"/>
          <w:szCs w:val="27"/>
        </w:rPr>
        <w:t>5</w:t>
      </w:r>
      <w:r w:rsidRPr="005C3A77">
        <w:rPr>
          <w:rFonts w:ascii="Times New Roman" w:hAnsi="Times New Roman"/>
          <w:sz w:val="27"/>
          <w:szCs w:val="27"/>
        </w:rPr>
        <w:t>/</w:t>
      </w:r>
      <w:r w:rsidR="005C3A77" w:rsidRPr="005C3A77">
        <w:rPr>
          <w:rFonts w:ascii="Times New Roman" w:hAnsi="Times New Roman"/>
          <w:sz w:val="27"/>
          <w:szCs w:val="27"/>
        </w:rPr>
        <w:t>5</w:t>
      </w:r>
      <w:r w:rsidRPr="005C3A77">
        <w:rPr>
          <w:rFonts w:ascii="Times New Roman" w:hAnsi="Times New Roman"/>
          <w:sz w:val="27"/>
          <w:szCs w:val="27"/>
        </w:rPr>
        <w:t>,</w:t>
      </w:r>
      <w:r w:rsidRPr="00735126">
        <w:rPr>
          <w:rFonts w:ascii="Helvetica" w:hAnsi="Helvetica" w:cs="Helvetica"/>
          <w:color w:val="FF0000"/>
          <w:sz w:val="27"/>
          <w:szCs w:val="27"/>
        </w:rPr>
        <w:t xml:space="preserve"> 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A130EA" w:rsidRPr="00BA2BD0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приказа  главы сельского поселения  от 30.09.2024 года № 15.</w:t>
      </w:r>
    </w:p>
    <w:p w:rsidR="00A130EA" w:rsidRDefault="00A130EA" w:rsidP="007351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в установленные сроки.</w:t>
      </w:r>
    </w:p>
    <w:p w:rsidR="00A130EA" w:rsidRPr="0022493D" w:rsidRDefault="00A130EA" w:rsidP="007351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</w:rPr>
        <w:t xml:space="preserve"> </w:t>
      </w:r>
    </w:p>
    <w:p w:rsidR="00A130EA" w:rsidRPr="0022493D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A130EA" w:rsidRPr="0022493D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- нарушений, в том числе по составу и полноте отражения показателей, не установлено. Бюджетная отчетность составлена в соответствии с Приказом № 191н и соответствует структуре и бюджетной классификации, применяемой в Решении о бюджете 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A130EA" w:rsidRPr="0095517A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lastRenderedPageBreak/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A130EA" w:rsidRPr="0095517A" w:rsidRDefault="00A130EA" w:rsidP="00735126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A130EA" w:rsidRPr="0095517A" w:rsidRDefault="00A130EA" w:rsidP="00735126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A130EA" w:rsidRDefault="00A130EA" w:rsidP="00735126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:rsidR="00A130EA" w:rsidRPr="0095517A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A130EA" w:rsidRPr="0095517A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 w:rsidR="00735126">
        <w:rPr>
          <w:rFonts w:ascii="Times New Roman" w:hAnsi="Times New Roman"/>
          <w:sz w:val="27"/>
          <w:szCs w:val="27"/>
        </w:rPr>
        <w:t>Паскинского</w:t>
      </w:r>
      <w:r w:rsidR="00735126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A130EA" w:rsidRPr="0095517A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</w:rPr>
        <w:t>В результате проверки го</w:t>
      </w:r>
      <w:r w:rsidRPr="0095517A">
        <w:rPr>
          <w:rFonts w:ascii="Times New Roman" w:hAnsi="Times New Roman"/>
          <w:color w:val="000000"/>
          <w:sz w:val="27"/>
          <w:szCs w:val="27"/>
        </w:rPr>
        <w:t>довой бюджетной отчетности установлено, что сумма доходов, отражённая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«Доходы бюджета - Всего» в графе 4 – </w:t>
      </w:r>
      <w:r w:rsidR="006B0E62">
        <w:rPr>
          <w:rFonts w:ascii="Times New Roman" w:hAnsi="Times New Roman"/>
          <w:color w:val="000000"/>
          <w:sz w:val="27"/>
          <w:szCs w:val="27"/>
        </w:rPr>
        <w:t>2850,1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 соответствует общему объёму доходов – </w:t>
      </w:r>
      <w:r w:rsidR="006B0E62">
        <w:rPr>
          <w:rFonts w:ascii="Times New Roman" w:hAnsi="Times New Roman"/>
          <w:color w:val="000000"/>
          <w:sz w:val="27"/>
          <w:szCs w:val="27"/>
        </w:rPr>
        <w:t>2850,1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 </w:t>
      </w:r>
      <w:bookmarkStart w:id="1" w:name="_Hlk99623922"/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1"/>
      <w:r w:rsidR="00735126">
        <w:rPr>
          <w:rFonts w:ascii="Times New Roman" w:hAnsi="Times New Roman"/>
          <w:sz w:val="27"/>
          <w:szCs w:val="27"/>
        </w:rPr>
        <w:t>Паскинской</w:t>
      </w:r>
      <w:r w:rsidRPr="00C14BC8">
        <w:rPr>
          <w:rFonts w:ascii="Times New Roman" w:hAnsi="Times New Roman"/>
          <w:sz w:val="27"/>
          <w:szCs w:val="27"/>
        </w:rPr>
        <w:t xml:space="preserve"> сельской Думы от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6B0E62">
        <w:rPr>
          <w:rFonts w:ascii="Times New Roman" w:hAnsi="Times New Roman"/>
          <w:color w:val="000000"/>
          <w:sz w:val="27"/>
          <w:szCs w:val="27"/>
        </w:rPr>
        <w:t>23</w:t>
      </w:r>
      <w:r w:rsidRPr="0095517A">
        <w:rPr>
          <w:rFonts w:ascii="Times New Roman" w:hAnsi="Times New Roman"/>
          <w:color w:val="000000"/>
          <w:sz w:val="27"/>
          <w:szCs w:val="27"/>
        </w:rPr>
        <w:t>.1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95517A">
        <w:rPr>
          <w:rFonts w:ascii="Times New Roman" w:hAnsi="Times New Roman"/>
          <w:color w:val="000000"/>
          <w:sz w:val="27"/>
          <w:szCs w:val="27"/>
        </w:rPr>
        <w:t>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6B0E62">
        <w:rPr>
          <w:rFonts w:ascii="Times New Roman" w:hAnsi="Times New Roman"/>
          <w:color w:val="000000"/>
          <w:sz w:val="27"/>
          <w:szCs w:val="27"/>
        </w:rPr>
        <w:t>7</w:t>
      </w:r>
      <w:r>
        <w:rPr>
          <w:rFonts w:ascii="Times New Roman" w:hAnsi="Times New Roman"/>
          <w:color w:val="000000"/>
          <w:sz w:val="27"/>
          <w:szCs w:val="27"/>
        </w:rPr>
        <w:t xml:space="preserve">/2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735126">
        <w:rPr>
          <w:rFonts w:ascii="Times New Roman" w:hAnsi="Times New Roman"/>
          <w:sz w:val="27"/>
          <w:szCs w:val="27"/>
        </w:rPr>
        <w:t>Паскинской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сельской Думы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>
        <w:rPr>
          <w:rFonts w:ascii="Times New Roman" w:hAnsi="Times New Roman"/>
          <w:color w:val="000000"/>
          <w:sz w:val="27"/>
          <w:szCs w:val="27"/>
        </w:rPr>
        <w:t>1</w:t>
      </w:r>
      <w:r w:rsidR="006B0E62">
        <w:rPr>
          <w:rFonts w:ascii="Times New Roman" w:hAnsi="Times New Roman"/>
          <w:color w:val="000000"/>
          <w:sz w:val="27"/>
          <w:szCs w:val="27"/>
        </w:rPr>
        <w:t>8</w:t>
      </w:r>
      <w:r w:rsidRPr="0095517A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 w:rsidR="006B0E62">
        <w:rPr>
          <w:rFonts w:ascii="Times New Roman" w:hAnsi="Times New Roman"/>
          <w:color w:val="000000"/>
          <w:sz w:val="27"/>
          <w:szCs w:val="27"/>
        </w:rPr>
        <w:t>6</w:t>
      </w:r>
      <w:r>
        <w:rPr>
          <w:rFonts w:ascii="Times New Roman" w:hAnsi="Times New Roman"/>
          <w:color w:val="000000"/>
          <w:sz w:val="27"/>
          <w:szCs w:val="27"/>
        </w:rPr>
        <w:t>/1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«О бюджете </w:t>
      </w:r>
      <w:r w:rsidR="00735126">
        <w:rPr>
          <w:rFonts w:ascii="Times New Roman" w:hAnsi="Times New Roman"/>
          <w:sz w:val="27"/>
          <w:szCs w:val="27"/>
        </w:rPr>
        <w:t>Паскинского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</w:t>
      </w:r>
      <w:r w:rsidRPr="0095517A">
        <w:rPr>
          <w:rFonts w:ascii="Times New Roman" w:hAnsi="Times New Roman"/>
          <w:color w:val="000000"/>
          <w:sz w:val="27"/>
          <w:szCs w:val="27"/>
        </w:rPr>
        <w:t>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6B0E62" w:rsidRPr="0095517A" w:rsidRDefault="00A130EA" w:rsidP="006B0E6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«Расходы бюджета – всего» </w:t>
      </w:r>
      <w:r w:rsidR="006B0E62">
        <w:rPr>
          <w:rFonts w:ascii="Times New Roman" w:hAnsi="Times New Roman"/>
          <w:color w:val="000000"/>
          <w:sz w:val="27"/>
          <w:szCs w:val="27"/>
        </w:rPr>
        <w:t>1809,2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 соответствует общему объёму расходов – </w:t>
      </w:r>
      <w:r w:rsidR="006B0E62">
        <w:rPr>
          <w:rFonts w:ascii="Times New Roman" w:hAnsi="Times New Roman"/>
          <w:color w:val="000000"/>
          <w:sz w:val="27"/>
          <w:szCs w:val="27"/>
        </w:rPr>
        <w:t>1809,2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 </w:t>
      </w:r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r w:rsidR="00735126">
        <w:rPr>
          <w:rFonts w:ascii="Times New Roman" w:hAnsi="Times New Roman"/>
          <w:sz w:val="27"/>
          <w:szCs w:val="27"/>
        </w:rPr>
        <w:t>Паскинской</w:t>
      </w:r>
      <w:r w:rsidRPr="00C14BC8">
        <w:rPr>
          <w:rFonts w:ascii="Times New Roman" w:hAnsi="Times New Roman"/>
          <w:sz w:val="27"/>
          <w:szCs w:val="27"/>
        </w:rPr>
        <w:t xml:space="preserve"> сельской Думы от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6B0E62">
        <w:rPr>
          <w:rFonts w:ascii="Times New Roman" w:hAnsi="Times New Roman"/>
          <w:color w:val="000000"/>
          <w:sz w:val="27"/>
          <w:szCs w:val="27"/>
        </w:rPr>
        <w:t>23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>.1</w:t>
      </w:r>
      <w:r w:rsidR="006B0E62">
        <w:rPr>
          <w:rFonts w:ascii="Times New Roman" w:hAnsi="Times New Roman"/>
          <w:color w:val="000000"/>
          <w:sz w:val="27"/>
          <w:szCs w:val="27"/>
        </w:rPr>
        <w:t>2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>.202</w:t>
      </w:r>
      <w:r w:rsidR="006B0E62">
        <w:rPr>
          <w:rFonts w:ascii="Times New Roman" w:hAnsi="Times New Roman"/>
          <w:color w:val="000000"/>
          <w:sz w:val="27"/>
          <w:szCs w:val="27"/>
        </w:rPr>
        <w:t>4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6B0E62">
        <w:rPr>
          <w:rFonts w:ascii="Times New Roman" w:hAnsi="Times New Roman"/>
          <w:color w:val="000000"/>
          <w:sz w:val="27"/>
          <w:szCs w:val="27"/>
        </w:rPr>
        <w:t xml:space="preserve">7/2 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6B0E62">
        <w:rPr>
          <w:rFonts w:ascii="Times New Roman" w:hAnsi="Times New Roman"/>
          <w:sz w:val="27"/>
          <w:szCs w:val="27"/>
        </w:rPr>
        <w:t>Паскинской</w:t>
      </w:r>
      <w:r w:rsidR="006B0E62">
        <w:rPr>
          <w:rFonts w:ascii="Times New Roman" w:hAnsi="Times New Roman"/>
          <w:color w:val="000000"/>
          <w:sz w:val="27"/>
          <w:szCs w:val="27"/>
        </w:rPr>
        <w:t xml:space="preserve"> сельской Думы 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 w:rsidR="006B0E62">
        <w:rPr>
          <w:rFonts w:ascii="Times New Roman" w:hAnsi="Times New Roman"/>
          <w:color w:val="000000"/>
          <w:sz w:val="27"/>
          <w:szCs w:val="27"/>
        </w:rPr>
        <w:t>18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>.12.202</w:t>
      </w:r>
      <w:r w:rsidR="006B0E62">
        <w:rPr>
          <w:rFonts w:ascii="Times New Roman" w:hAnsi="Times New Roman"/>
          <w:color w:val="000000"/>
          <w:sz w:val="27"/>
          <w:szCs w:val="27"/>
        </w:rPr>
        <w:t>3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 w:rsidR="006B0E62">
        <w:rPr>
          <w:rFonts w:ascii="Times New Roman" w:hAnsi="Times New Roman"/>
          <w:color w:val="000000"/>
          <w:sz w:val="27"/>
          <w:szCs w:val="27"/>
        </w:rPr>
        <w:t>6/1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 xml:space="preserve"> «О бюджете </w:t>
      </w:r>
      <w:r w:rsidR="006B0E62">
        <w:rPr>
          <w:rFonts w:ascii="Times New Roman" w:hAnsi="Times New Roman"/>
          <w:sz w:val="27"/>
          <w:szCs w:val="27"/>
        </w:rPr>
        <w:t>Паскинского</w:t>
      </w:r>
      <w:r w:rsidR="006B0E6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>на 202</w:t>
      </w:r>
      <w:r w:rsidR="006B0E62">
        <w:rPr>
          <w:rFonts w:ascii="Times New Roman" w:hAnsi="Times New Roman"/>
          <w:color w:val="000000"/>
          <w:sz w:val="27"/>
          <w:szCs w:val="27"/>
        </w:rPr>
        <w:t>4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 w:rsidR="006B0E62"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="006B0E62"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A130EA" w:rsidRPr="0095517A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Неисполненные назначения по бюджетным ассигнованиям расходы бюджета составили </w:t>
      </w:r>
      <w:r w:rsidR="006B0E62">
        <w:rPr>
          <w:rFonts w:ascii="Times New Roman" w:hAnsi="Times New Roman"/>
          <w:color w:val="000000"/>
          <w:sz w:val="27"/>
          <w:szCs w:val="27"/>
        </w:rPr>
        <w:t>69</w:t>
      </w:r>
      <w:r>
        <w:rPr>
          <w:rFonts w:ascii="Times New Roman" w:hAnsi="Times New Roman"/>
          <w:color w:val="000000"/>
          <w:sz w:val="27"/>
          <w:szCs w:val="27"/>
        </w:rPr>
        <w:t>,9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A130EA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 xml:space="preserve">Полученные результаты внешней проверки позволили сделать вывод о согласованности показателей годового отчета </w:t>
      </w:r>
      <w:r>
        <w:rPr>
          <w:rFonts w:ascii="Times New Roman" w:hAnsi="Times New Roman"/>
          <w:color w:val="000000"/>
          <w:sz w:val="27"/>
          <w:szCs w:val="27"/>
        </w:rPr>
        <w:t>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</w:t>
      </w:r>
      <w:r w:rsidRPr="0095517A">
        <w:rPr>
          <w:rFonts w:ascii="Times New Roman" w:hAnsi="Times New Roman"/>
          <w:color w:val="000000"/>
          <w:sz w:val="27"/>
          <w:szCs w:val="27"/>
        </w:rPr>
        <w:lastRenderedPageBreak/>
        <w:t>законодательства при составлении годового отчета об исполнении</w:t>
      </w:r>
      <w:r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A130EA" w:rsidRDefault="00A130EA" w:rsidP="00735126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7"/>
          <w:szCs w:val="27"/>
        </w:rPr>
      </w:pPr>
      <w:r w:rsidRPr="00EA591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2024 год</w:t>
      </w:r>
    </w:p>
    <w:p w:rsidR="00A130EA" w:rsidRPr="008E6D88" w:rsidRDefault="00A130EA" w:rsidP="0073512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</w:t>
      </w:r>
      <w:r w:rsidR="00735126">
        <w:rPr>
          <w:rFonts w:ascii="Times New Roman" w:hAnsi="Times New Roman"/>
          <w:sz w:val="27"/>
          <w:szCs w:val="27"/>
        </w:rPr>
        <w:t>Паскинского</w:t>
      </w:r>
      <w:r w:rsidRPr="008E6D88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8E6D88">
        <w:rPr>
          <w:rFonts w:ascii="Times New Roman" w:hAnsi="Times New Roman"/>
          <w:bCs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 xml:space="preserve">на 2024 год утвержден решением </w:t>
      </w:r>
      <w:r w:rsidRPr="00481707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735126">
        <w:rPr>
          <w:rFonts w:ascii="Times New Roman" w:hAnsi="Times New Roman"/>
          <w:sz w:val="27"/>
          <w:szCs w:val="27"/>
        </w:rPr>
        <w:t>Паскинского</w:t>
      </w:r>
      <w:r w:rsidRPr="008E6D88">
        <w:rPr>
          <w:rFonts w:ascii="Times New Roman" w:hAnsi="Times New Roman"/>
          <w:sz w:val="27"/>
          <w:szCs w:val="27"/>
        </w:rPr>
        <w:t xml:space="preserve"> сельской Думы от 1</w:t>
      </w:r>
      <w:r w:rsidR="006B0E62">
        <w:rPr>
          <w:rFonts w:ascii="Times New Roman" w:hAnsi="Times New Roman"/>
          <w:sz w:val="27"/>
          <w:szCs w:val="27"/>
        </w:rPr>
        <w:t>8</w:t>
      </w:r>
      <w:r w:rsidRPr="008E6D88">
        <w:rPr>
          <w:rFonts w:ascii="Times New Roman" w:hAnsi="Times New Roman"/>
          <w:sz w:val="27"/>
          <w:szCs w:val="27"/>
        </w:rPr>
        <w:t xml:space="preserve">.12.2023 № </w:t>
      </w:r>
      <w:r w:rsidR="006B0E62">
        <w:rPr>
          <w:rFonts w:ascii="Times New Roman" w:hAnsi="Times New Roman"/>
          <w:sz w:val="27"/>
          <w:szCs w:val="27"/>
        </w:rPr>
        <w:t>6</w:t>
      </w:r>
      <w:r w:rsidRPr="008E6D88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>, т.е. до начала финансового года, что соответствует статье 187 БК РФ.</w:t>
      </w:r>
    </w:p>
    <w:p w:rsidR="00A130EA" w:rsidRPr="008E6D88" w:rsidRDefault="00A130EA" w:rsidP="0073512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сельского поселения на 2024 год утвержден по доходам в сумме </w:t>
      </w:r>
      <w:r w:rsidR="006B0E62">
        <w:rPr>
          <w:rFonts w:ascii="Times New Roman" w:hAnsi="Times New Roman"/>
          <w:sz w:val="27"/>
          <w:szCs w:val="27"/>
        </w:rPr>
        <w:t>2311,0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403">
        <w:rPr>
          <w:rFonts w:ascii="Times New Roman" w:hAnsi="Times New Roman"/>
          <w:bCs/>
          <w:sz w:val="27"/>
          <w:szCs w:val="27"/>
        </w:rPr>
        <w:t>тыс</w:t>
      </w:r>
      <w:r w:rsidRPr="008E6D88">
        <w:rPr>
          <w:rFonts w:ascii="Times New Roman" w:hAnsi="Times New Roman"/>
          <w:sz w:val="27"/>
          <w:szCs w:val="27"/>
        </w:rPr>
        <w:t xml:space="preserve">. рублей, по расходам в сумме </w:t>
      </w:r>
      <w:r w:rsidR="006B0E62">
        <w:rPr>
          <w:rFonts w:ascii="Times New Roman" w:hAnsi="Times New Roman"/>
          <w:sz w:val="27"/>
          <w:szCs w:val="27"/>
        </w:rPr>
        <w:t>2311,0</w:t>
      </w:r>
      <w:r w:rsidRPr="008E6D88">
        <w:rPr>
          <w:rFonts w:ascii="Times New Roman" w:hAnsi="Times New Roman"/>
          <w:sz w:val="27"/>
          <w:szCs w:val="27"/>
        </w:rPr>
        <w:t xml:space="preserve"> тыс. рублей, дефицит бюджета спланирован в сумме </w:t>
      </w:r>
      <w:r>
        <w:rPr>
          <w:rFonts w:ascii="Times New Roman" w:hAnsi="Times New Roman"/>
          <w:sz w:val="27"/>
          <w:szCs w:val="27"/>
        </w:rPr>
        <w:t>0,00</w:t>
      </w:r>
      <w:r w:rsidRPr="008E6D88">
        <w:rPr>
          <w:rFonts w:ascii="Times New Roman" w:hAnsi="Times New Roman"/>
          <w:sz w:val="27"/>
          <w:szCs w:val="27"/>
        </w:rPr>
        <w:t xml:space="preserve"> рублей. </w:t>
      </w:r>
    </w:p>
    <w:p w:rsidR="00A130EA" w:rsidRPr="008E6D88" w:rsidRDefault="00A130EA" w:rsidP="0073512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B05920">
        <w:rPr>
          <w:rFonts w:ascii="Times New Roman" w:hAnsi="Times New Roman"/>
          <w:sz w:val="27"/>
          <w:szCs w:val="27"/>
        </w:rPr>
        <w:t>603,3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>
        <w:rPr>
          <w:rFonts w:ascii="Times New Roman" w:hAnsi="Times New Roman"/>
          <w:sz w:val="27"/>
          <w:szCs w:val="27"/>
        </w:rPr>
        <w:t>2</w:t>
      </w:r>
      <w:r w:rsidR="00B05920">
        <w:rPr>
          <w:rFonts w:ascii="Times New Roman" w:hAnsi="Times New Roman"/>
          <w:sz w:val="27"/>
          <w:szCs w:val="27"/>
        </w:rPr>
        <w:t>6</w:t>
      </w:r>
      <w:r w:rsidRPr="008E6D88">
        <w:rPr>
          <w:rFonts w:ascii="Times New Roman" w:hAnsi="Times New Roman"/>
          <w:sz w:val="27"/>
          <w:szCs w:val="27"/>
        </w:rPr>
        <w:t>,</w:t>
      </w:r>
      <w:r w:rsidR="00B05920"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B05920">
        <w:rPr>
          <w:rFonts w:ascii="Times New Roman" w:hAnsi="Times New Roman"/>
          <w:sz w:val="27"/>
          <w:szCs w:val="27"/>
        </w:rPr>
        <w:t>170</w:t>
      </w:r>
      <w:r>
        <w:rPr>
          <w:rFonts w:ascii="Times New Roman" w:hAnsi="Times New Roman"/>
          <w:sz w:val="27"/>
          <w:szCs w:val="27"/>
        </w:rPr>
        <w:t>7,7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>
        <w:rPr>
          <w:rFonts w:ascii="Times New Roman" w:hAnsi="Times New Roman"/>
          <w:sz w:val="27"/>
          <w:szCs w:val="27"/>
        </w:rPr>
        <w:t>7</w:t>
      </w:r>
      <w:r w:rsidR="00B05920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,</w:t>
      </w:r>
      <w:r w:rsidR="00B05920">
        <w:rPr>
          <w:rFonts w:ascii="Times New Roman" w:hAnsi="Times New Roman"/>
          <w:sz w:val="27"/>
          <w:szCs w:val="27"/>
        </w:rPr>
        <w:t>9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A130EA" w:rsidRPr="008E6D88" w:rsidRDefault="00A130EA" w:rsidP="0073512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A130EA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 w:rsidR="00B05920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>решени</w:t>
      </w:r>
      <w:r w:rsidR="00B05920">
        <w:rPr>
          <w:rFonts w:ascii="Times New Roman" w:hAnsi="Times New Roman"/>
          <w:sz w:val="27"/>
          <w:szCs w:val="27"/>
        </w:rPr>
        <w:t>й</w:t>
      </w:r>
      <w:r w:rsidRPr="008E6D88">
        <w:rPr>
          <w:rFonts w:ascii="Times New Roman" w:hAnsi="Times New Roman"/>
          <w:sz w:val="27"/>
          <w:szCs w:val="27"/>
        </w:rPr>
        <w:t xml:space="preserve">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A130EA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A130EA" w:rsidRPr="008E6D88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A130EA" w:rsidRPr="008E6D88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A130EA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</w:p>
    <w:p w:rsidR="00A130EA" w:rsidRPr="00EA591F" w:rsidRDefault="00A130EA" w:rsidP="0073512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2268"/>
        <w:gridCol w:w="1984"/>
        <w:gridCol w:w="1843"/>
      </w:tblGrid>
      <w:tr w:rsidR="00A130EA" w:rsidRPr="00057A9C" w:rsidTr="00735126">
        <w:trPr>
          <w:trHeight w:val="1408"/>
        </w:trPr>
        <w:tc>
          <w:tcPr>
            <w:tcW w:w="1526" w:type="dxa"/>
            <w:shd w:val="clear" w:color="auto" w:fill="auto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843" w:type="dxa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Думой от 1</w:t>
            </w:r>
            <w:r w:rsidR="00B05920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.12.2023 №</w:t>
            </w:r>
            <w:r w:rsidR="00B05920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тыс. рублей </w:t>
            </w:r>
          </w:p>
        </w:tc>
        <w:tc>
          <w:tcPr>
            <w:tcW w:w="2268" w:type="dxa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сводной бюджетной росписью на 01.01.2025,  </w:t>
            </w:r>
            <w:r w:rsidR="0073512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тыс.</w:t>
            </w:r>
            <w:r w:rsidR="0073512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            за 2024 год,        тыс. рублей</w:t>
            </w:r>
          </w:p>
        </w:tc>
        <w:tc>
          <w:tcPr>
            <w:tcW w:w="1843" w:type="dxa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01.01.2025, в %</w:t>
            </w:r>
          </w:p>
        </w:tc>
      </w:tr>
      <w:tr w:rsidR="00A130EA" w:rsidRPr="00057A9C" w:rsidTr="00735126">
        <w:trPr>
          <w:trHeight w:val="212"/>
        </w:trPr>
        <w:tc>
          <w:tcPr>
            <w:tcW w:w="1526" w:type="dxa"/>
            <w:shd w:val="clear" w:color="auto" w:fill="auto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30EA" w:rsidRPr="00057A9C" w:rsidRDefault="00B05920" w:rsidP="00A130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2311,0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0EA" w:rsidRPr="00057A9C" w:rsidRDefault="00B05920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2850,1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30EA" w:rsidRPr="00057A9C" w:rsidRDefault="00B05920" w:rsidP="00A130EA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2904,6</w:t>
            </w:r>
          </w:p>
        </w:tc>
        <w:tc>
          <w:tcPr>
            <w:tcW w:w="1843" w:type="dxa"/>
            <w:vAlign w:val="center"/>
          </w:tcPr>
          <w:p w:rsidR="00A130EA" w:rsidRPr="00057A9C" w:rsidRDefault="00B05920" w:rsidP="00A130EA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101,9</w:t>
            </w:r>
            <w:r w:rsidR="00A130EA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A130EA" w:rsidRPr="00057A9C" w:rsidTr="00735126">
        <w:trPr>
          <w:trHeight w:val="102"/>
        </w:trPr>
        <w:tc>
          <w:tcPr>
            <w:tcW w:w="1526" w:type="dxa"/>
            <w:shd w:val="clear" w:color="auto" w:fill="auto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30EA" w:rsidRPr="00057A9C" w:rsidRDefault="00B05920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2311,0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0EA" w:rsidRPr="00057A9C" w:rsidRDefault="00B05920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3168,6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30EA" w:rsidRPr="00057A9C" w:rsidRDefault="00B05920" w:rsidP="00A130EA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3025,4</w:t>
            </w:r>
          </w:p>
        </w:tc>
        <w:tc>
          <w:tcPr>
            <w:tcW w:w="1843" w:type="dxa"/>
            <w:vAlign w:val="center"/>
          </w:tcPr>
          <w:p w:rsidR="00A130EA" w:rsidRPr="00057A9C" w:rsidRDefault="00B05920" w:rsidP="00A130EA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95,5%</w:t>
            </w:r>
          </w:p>
        </w:tc>
      </w:tr>
      <w:tr w:rsidR="00A130EA" w:rsidRPr="00057A9C" w:rsidTr="00735126">
        <w:trPr>
          <w:trHeight w:val="495"/>
        </w:trPr>
        <w:tc>
          <w:tcPr>
            <w:tcW w:w="1526" w:type="dxa"/>
            <w:shd w:val="clear" w:color="auto" w:fill="auto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0EA" w:rsidRPr="00057A9C" w:rsidRDefault="00B05920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-318,5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30EA" w:rsidRPr="00057A9C" w:rsidRDefault="00B05920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-120,8</w:t>
            </w:r>
          </w:p>
        </w:tc>
        <w:tc>
          <w:tcPr>
            <w:tcW w:w="1843" w:type="dxa"/>
            <w:vAlign w:val="center"/>
          </w:tcPr>
          <w:p w:rsidR="00A130EA" w:rsidRPr="00057A9C" w:rsidRDefault="00A130EA" w:rsidP="00A130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A130EA" w:rsidRPr="009B0030" w:rsidRDefault="00A130EA" w:rsidP="00B0592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B0030">
        <w:rPr>
          <w:rFonts w:ascii="Times New Roman" w:hAnsi="Times New Roman"/>
          <w:sz w:val="27"/>
          <w:szCs w:val="27"/>
        </w:rPr>
        <w:t xml:space="preserve">По итогам за 2024 год прогнозные назначения доходов  бюджета по сравнению с первоначально установленными показателями были увеличены на </w:t>
      </w:r>
      <w:r w:rsidR="00B05920">
        <w:rPr>
          <w:rFonts w:ascii="Times New Roman" w:hAnsi="Times New Roman"/>
          <w:sz w:val="27"/>
          <w:szCs w:val="27"/>
        </w:rPr>
        <w:t>539,1</w:t>
      </w:r>
      <w:r w:rsidRPr="009B0030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9B0030">
        <w:rPr>
          <w:rFonts w:ascii="Times New Roman" w:hAnsi="Times New Roman"/>
          <w:sz w:val="27"/>
          <w:szCs w:val="27"/>
        </w:rPr>
        <w:t xml:space="preserve">тыс. рублей или на </w:t>
      </w:r>
      <w:r w:rsidR="00B05920">
        <w:rPr>
          <w:rFonts w:ascii="Times New Roman" w:hAnsi="Times New Roman"/>
          <w:sz w:val="27"/>
          <w:szCs w:val="27"/>
        </w:rPr>
        <w:t>23,3</w:t>
      </w:r>
      <w:r>
        <w:rPr>
          <w:rFonts w:ascii="Times New Roman" w:hAnsi="Times New Roman"/>
          <w:sz w:val="27"/>
          <w:szCs w:val="27"/>
        </w:rPr>
        <w:t>%</w:t>
      </w:r>
      <w:r w:rsidRPr="009B0030">
        <w:rPr>
          <w:rFonts w:ascii="Times New Roman" w:hAnsi="Times New Roman"/>
          <w:sz w:val="27"/>
          <w:szCs w:val="27"/>
        </w:rPr>
        <w:t xml:space="preserve">, плановый дефицит бюджета спланирован на уровне  </w:t>
      </w:r>
      <w:r w:rsidR="00B05920">
        <w:rPr>
          <w:rFonts w:ascii="Times New Roman" w:hAnsi="Times New Roman"/>
          <w:sz w:val="27"/>
          <w:szCs w:val="27"/>
        </w:rPr>
        <w:t>318,5</w:t>
      </w:r>
      <w:r w:rsidRPr="009B0030">
        <w:rPr>
          <w:rFonts w:ascii="Times New Roman" w:hAnsi="Times New Roman"/>
          <w:sz w:val="27"/>
          <w:szCs w:val="27"/>
        </w:rPr>
        <w:t xml:space="preserve"> тыс. рублей.</w:t>
      </w:r>
    </w:p>
    <w:p w:rsidR="00A130EA" w:rsidRPr="00340E27" w:rsidRDefault="00A130EA" w:rsidP="00B0592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9B0030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 по доходам составило</w:t>
      </w:r>
      <w:r>
        <w:rPr>
          <w:rFonts w:ascii="Times New Roman" w:eastAsia="Calibri" w:hAnsi="Times New Roman"/>
          <w:sz w:val="27"/>
          <w:szCs w:val="27"/>
        </w:rPr>
        <w:t xml:space="preserve"> </w:t>
      </w:r>
      <w:r w:rsidR="00B05920">
        <w:rPr>
          <w:rFonts w:ascii="Times New Roman" w:eastAsia="Calibri" w:hAnsi="Times New Roman"/>
          <w:sz w:val="27"/>
          <w:szCs w:val="27"/>
        </w:rPr>
        <w:t>2904,6</w:t>
      </w:r>
      <w:r>
        <w:rPr>
          <w:rFonts w:ascii="Times New Roman" w:eastAsia="Calibri" w:hAnsi="Times New Roman"/>
          <w:sz w:val="27"/>
          <w:szCs w:val="27"/>
        </w:rPr>
        <w:t xml:space="preserve"> </w:t>
      </w:r>
      <w:r w:rsidRPr="009B0030">
        <w:rPr>
          <w:rFonts w:ascii="Times New Roman" w:eastAsia="Calibri" w:hAnsi="Times New Roman"/>
          <w:sz w:val="27"/>
          <w:szCs w:val="27"/>
        </w:rPr>
        <w:t xml:space="preserve">тыс. рублей, или </w:t>
      </w:r>
      <w:r w:rsidR="00B05920">
        <w:rPr>
          <w:rFonts w:ascii="Times New Roman" w:eastAsia="Calibri" w:hAnsi="Times New Roman"/>
          <w:sz w:val="27"/>
          <w:szCs w:val="27"/>
        </w:rPr>
        <w:t>101,9</w:t>
      </w:r>
      <w:r>
        <w:rPr>
          <w:rFonts w:ascii="Times New Roman" w:eastAsia="Calibri" w:hAnsi="Times New Roman"/>
          <w:sz w:val="27"/>
          <w:szCs w:val="27"/>
        </w:rPr>
        <w:t>%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годового прогноза; по расходам – </w:t>
      </w:r>
      <w:r w:rsidR="00B05920">
        <w:rPr>
          <w:rFonts w:ascii="Times New Roman" w:eastAsia="Calibri" w:hAnsi="Times New Roman"/>
          <w:sz w:val="27"/>
          <w:szCs w:val="27"/>
        </w:rPr>
        <w:t>3025,4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 рублей</w:t>
      </w:r>
      <w:r>
        <w:rPr>
          <w:rFonts w:ascii="Times New Roman" w:eastAsia="Calibri" w:hAnsi="Times New Roman"/>
          <w:sz w:val="27"/>
          <w:szCs w:val="27"/>
        </w:rPr>
        <w:t xml:space="preserve"> </w:t>
      </w:r>
      <w:r w:rsidRPr="009B0030">
        <w:rPr>
          <w:rFonts w:ascii="Times New Roman" w:eastAsia="Calibri" w:hAnsi="Times New Roman"/>
          <w:sz w:val="27"/>
          <w:szCs w:val="27"/>
        </w:rPr>
        <w:t>(9</w:t>
      </w:r>
      <w:r w:rsidR="00B05920">
        <w:rPr>
          <w:rFonts w:ascii="Times New Roman" w:eastAsia="Calibri" w:hAnsi="Times New Roman"/>
          <w:sz w:val="27"/>
          <w:szCs w:val="27"/>
        </w:rPr>
        <w:t>5</w:t>
      </w:r>
      <w:r w:rsidRPr="009B0030">
        <w:rPr>
          <w:rFonts w:ascii="Times New Roman" w:eastAsia="Calibri" w:hAnsi="Times New Roman"/>
          <w:sz w:val="27"/>
          <w:szCs w:val="27"/>
        </w:rPr>
        <w:t>,</w:t>
      </w:r>
      <w:r w:rsidR="00B05920">
        <w:rPr>
          <w:rFonts w:ascii="Times New Roman" w:eastAsia="Calibri" w:hAnsi="Times New Roman"/>
          <w:sz w:val="27"/>
          <w:szCs w:val="27"/>
        </w:rPr>
        <w:t>5</w:t>
      </w:r>
      <w:r>
        <w:rPr>
          <w:rFonts w:ascii="Times New Roman" w:eastAsia="Calibri" w:hAnsi="Times New Roman"/>
          <w:sz w:val="27"/>
          <w:szCs w:val="27"/>
        </w:rPr>
        <w:t>%</w:t>
      </w:r>
      <w:r w:rsidRPr="00340E27">
        <w:rPr>
          <w:rFonts w:ascii="Times New Roman" w:eastAsia="Calibri" w:hAnsi="Times New Roman"/>
          <w:sz w:val="27"/>
          <w:szCs w:val="27"/>
        </w:rPr>
        <w:t xml:space="preserve">). По итогам  2024 года сложился </w:t>
      </w:r>
      <w:r>
        <w:rPr>
          <w:rFonts w:ascii="Times New Roman" w:eastAsia="Calibri" w:hAnsi="Times New Roman"/>
          <w:sz w:val="27"/>
          <w:szCs w:val="27"/>
        </w:rPr>
        <w:t>деф</w:t>
      </w:r>
      <w:r w:rsidRPr="00340E27">
        <w:rPr>
          <w:rFonts w:ascii="Times New Roman" w:eastAsia="Calibri" w:hAnsi="Times New Roman"/>
          <w:sz w:val="27"/>
          <w:szCs w:val="27"/>
        </w:rPr>
        <w:t xml:space="preserve">ицит  бюджета в объеме </w:t>
      </w:r>
      <w:r w:rsidR="00B05920">
        <w:rPr>
          <w:rFonts w:ascii="Times New Roman" w:eastAsia="Calibri" w:hAnsi="Times New Roman"/>
          <w:sz w:val="27"/>
          <w:szCs w:val="27"/>
        </w:rPr>
        <w:t>120,8</w:t>
      </w:r>
      <w:r w:rsidRPr="00340E27">
        <w:rPr>
          <w:rFonts w:ascii="Times New Roman" w:eastAsia="Calibri" w:hAnsi="Times New Roman"/>
          <w:sz w:val="27"/>
          <w:szCs w:val="27"/>
        </w:rPr>
        <w:t xml:space="preserve"> тыс. рублей.</w:t>
      </w:r>
    </w:p>
    <w:p w:rsidR="00982EA1" w:rsidRPr="00C2337D" w:rsidRDefault="00982EA1" w:rsidP="00C2337D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C2337D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    </w:t>
      </w:r>
      <w:r w:rsidR="00B05920" w:rsidRPr="00C2337D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          </w:t>
      </w:r>
      <w:r w:rsidRPr="00C2337D">
        <w:rPr>
          <w:rFonts w:ascii="Times New Roman" w:eastAsia="Calibri" w:hAnsi="Times New Roman"/>
          <w:b/>
          <w:sz w:val="27"/>
          <w:szCs w:val="27"/>
          <w:lang w:eastAsia="ru-RU"/>
        </w:rPr>
        <w:t>Исполнение доходной части местного бюджета за  202</w:t>
      </w:r>
      <w:r w:rsidR="00B05920" w:rsidRPr="00C2337D">
        <w:rPr>
          <w:rFonts w:ascii="Times New Roman" w:eastAsia="Calibri" w:hAnsi="Times New Roman"/>
          <w:b/>
          <w:sz w:val="27"/>
          <w:szCs w:val="27"/>
          <w:lang w:eastAsia="ru-RU"/>
        </w:rPr>
        <w:t>4</w:t>
      </w:r>
      <w:r w:rsidRPr="00C2337D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</w:t>
      </w:r>
    </w:p>
    <w:p w:rsidR="00982EA1" w:rsidRPr="00C2337D" w:rsidRDefault="00982EA1" w:rsidP="00C2337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C2337D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 202</w:t>
      </w:r>
      <w:r w:rsidR="00B05920" w:rsidRPr="00C2337D">
        <w:rPr>
          <w:rFonts w:ascii="Times New Roman" w:eastAsia="Calibri" w:hAnsi="Times New Roman"/>
          <w:bCs/>
          <w:sz w:val="27"/>
          <w:szCs w:val="27"/>
          <w:lang w:eastAsia="ru-RU"/>
        </w:rPr>
        <w:t>4</w:t>
      </w:r>
      <w:r w:rsidRPr="00C2337D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рублей):</w:t>
      </w:r>
    </w:p>
    <w:bookmarkStart w:id="2" w:name="_MON_1738052400"/>
    <w:bookmarkEnd w:id="2"/>
    <w:p w:rsidR="00982EA1" w:rsidRDefault="00B05920" w:rsidP="00982E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982EA1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4208">
          <v:shape id="_x0000_i1025" type="#_x0000_t75" style="width:396.75pt;height:210.75pt" o:ole="">
            <v:imagedata r:id="rId9" o:title=""/>
            <o:lock v:ext="edit" aspectratio="f"/>
          </v:shape>
          <o:OLEObject Type="Embed" ProgID="Excel.Chart.8" ShapeID="_x0000_i1025" DrawAspect="Content" ObjectID="_1855465284" r:id="rId10">
            <o:FieldCodes>\s</o:FieldCodes>
          </o:OLEObject>
        </w:object>
      </w:r>
    </w:p>
    <w:p w:rsidR="00E0100B" w:rsidRPr="00C2337D" w:rsidRDefault="00E0100B" w:rsidP="00C23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C2337D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доходы в общем объеме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2904,6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составило 10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прогноза, из них: налоговые доходы –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537,6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18,5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 от поступивших средств; неналоговые доходы –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39,8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рублей(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1,4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%); безвозмездные поступления –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2327,1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80,1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:rsidR="00E0100B" w:rsidRPr="00C2337D" w:rsidRDefault="00E0100B" w:rsidP="00C23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C2337D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год по сравнению с аналогичным периодом 202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года доходов поступило больше на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895,7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2C0630" w:rsidRPr="00C2337D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846227" w:rsidRPr="00C2337D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2C0630" w:rsidRPr="00C2337D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%: наблюдается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небольшой 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рост поступлений  налоговых  доходов на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9,5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1,8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%, </w:t>
      </w:r>
      <w:r w:rsidR="005E364B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неналоговые доходы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</w:t>
      </w:r>
      <w:r w:rsidR="002C0630" w:rsidRPr="00C2337D"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="005E364B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3,1</w:t>
      </w:r>
      <w:r w:rsidR="005E364B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2C0630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7,2</w:t>
      </w:r>
      <w:r w:rsidR="002C0630" w:rsidRPr="00C2337D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5E364B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, 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безвозмездных поступлений</w:t>
      </w:r>
      <w:r w:rsidR="00846227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поступило </w:t>
      </w:r>
      <w:r w:rsidR="002C0630" w:rsidRPr="00C2337D">
        <w:rPr>
          <w:rFonts w:ascii="Times New Roman" w:hAnsi="Times New Roman"/>
          <w:bCs/>
          <w:sz w:val="27"/>
          <w:szCs w:val="27"/>
          <w:lang w:eastAsia="ru-RU"/>
        </w:rPr>
        <w:t>боль</w:t>
      </w:r>
      <w:r w:rsidR="00846227" w:rsidRPr="00C2337D">
        <w:rPr>
          <w:rFonts w:ascii="Times New Roman" w:hAnsi="Times New Roman"/>
          <w:bCs/>
          <w:sz w:val="27"/>
          <w:szCs w:val="27"/>
          <w:lang w:eastAsia="ru-RU"/>
        </w:rPr>
        <w:t>ше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889,2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</w:t>
      </w:r>
      <w:r w:rsidR="005E364B"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C2337D" w:rsidRPr="00C2337D">
        <w:rPr>
          <w:rFonts w:ascii="Times New Roman" w:hAnsi="Times New Roman"/>
          <w:bCs/>
          <w:sz w:val="27"/>
          <w:szCs w:val="27"/>
          <w:lang w:eastAsia="ru-RU"/>
        </w:rPr>
        <w:t>61,8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%,   </w:t>
      </w:r>
    </w:p>
    <w:p w:rsidR="00E0100B" w:rsidRPr="003D1B13" w:rsidRDefault="00E0100B" w:rsidP="003D1B1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3D1B13">
        <w:rPr>
          <w:rFonts w:ascii="Times New Roman" w:hAnsi="Times New Roman"/>
          <w:bCs/>
          <w:sz w:val="27"/>
          <w:szCs w:val="27"/>
          <w:lang w:eastAsia="ru-RU"/>
        </w:rPr>
        <w:t>Увеличение объемов налоговых доходов за 202</w:t>
      </w:r>
      <w:r w:rsidR="00B63FDC" w:rsidRPr="003D1B1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год, в первую очередь, сложилось за счет роста поступлений</w:t>
      </w:r>
      <w:r w:rsidR="00B63FDC"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налога на доходы физических лиц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 w:rsidR="00B63FDC"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на 36,0 тыс. рублей или 17%, поступлений </w:t>
      </w:r>
      <w:r w:rsidRPr="003D1B13">
        <w:rPr>
          <w:rFonts w:ascii="Times New Roman" w:hAnsi="Times New Roman"/>
          <w:sz w:val="27"/>
          <w:szCs w:val="27"/>
          <w:lang w:eastAsia="ru-RU"/>
        </w:rPr>
        <w:t>акцизов по подакцизным товарам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B63FDC"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2C0630" w:rsidRPr="003D1B13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B63FDC" w:rsidRPr="003D1B1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3B7853" w:rsidRPr="003D1B13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B63FDC" w:rsidRPr="003D1B13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B63FDC"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или 6,8%.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E0100B" w:rsidRPr="003D1B13" w:rsidRDefault="00E0100B" w:rsidP="003D1B1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D1B13">
        <w:rPr>
          <w:rFonts w:ascii="Times New Roman" w:hAnsi="Times New Roman"/>
          <w:bCs/>
          <w:sz w:val="27"/>
          <w:szCs w:val="27"/>
          <w:lang w:eastAsia="ru-RU"/>
        </w:rPr>
        <w:t>Основной рост поступлений</w:t>
      </w:r>
      <w:r w:rsidR="00876AB6"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из федерального бюджета прочие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межбюджетны</w:t>
      </w:r>
      <w:r w:rsidR="00876AB6" w:rsidRPr="003D1B13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трансферт</w:t>
      </w:r>
      <w:r w:rsidR="00876AB6"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ы, передаваемые бюджету сельского поселения. 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3B7853" w:rsidRPr="003D1B13" w:rsidRDefault="003B7853" w:rsidP="003D1B1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3D1B13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C2337D" w:rsidRPr="003D1B1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3D1B13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C2337D" w:rsidRPr="003D1B13">
        <w:rPr>
          <w:rFonts w:ascii="Times New Roman" w:hAnsi="Times New Roman"/>
          <w:bCs/>
          <w:sz w:val="27"/>
          <w:szCs w:val="27"/>
          <w:lang w:eastAsia="ru-RU"/>
        </w:rPr>
        <w:t>537,6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C2337D" w:rsidRPr="003D1B13">
        <w:rPr>
          <w:rFonts w:ascii="Times New Roman" w:hAnsi="Times New Roman"/>
          <w:bCs/>
          <w:sz w:val="27"/>
          <w:szCs w:val="27"/>
          <w:lang w:eastAsia="ru-RU"/>
        </w:rPr>
        <w:t>111,2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местного бюджета за январь-декабрь 202</w:t>
      </w:r>
      <w:r w:rsidR="00C2337D" w:rsidRPr="003D1B1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3D1B13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992"/>
        <w:gridCol w:w="1134"/>
        <w:gridCol w:w="1134"/>
        <w:gridCol w:w="993"/>
        <w:gridCol w:w="992"/>
        <w:gridCol w:w="850"/>
      </w:tblGrid>
      <w:tr w:rsidR="003B7853" w:rsidTr="00837F8A">
        <w:trPr>
          <w:tblHeader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202</w:t>
            </w:r>
            <w:r w:rsidR="00F442A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C2337D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C2337D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3B7853" w:rsidTr="00837F8A">
        <w:trPr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C2337D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C2337D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2" w:type="dxa"/>
            <w:gridSpan w:val="2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3B7853" w:rsidTr="00837F8A">
        <w:trPr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3B7853" w:rsidTr="00837F8A">
        <w:trPr>
          <w:tblHeader/>
        </w:trPr>
        <w:tc>
          <w:tcPr>
            <w:tcW w:w="2410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111,2%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528,1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1,8%</w:t>
            </w: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229" w:type="dxa"/>
            <w:gridSpan w:val="7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</w:t>
            </w: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17,0</w:t>
            </w: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-39,8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-42,6</w:t>
            </w: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6,2</w:t>
            </w: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-40,5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-49,3</w:t>
            </w:r>
          </w:p>
        </w:tc>
      </w:tr>
      <w:tr w:rsidR="00C2337D" w:rsidTr="00837F8A">
        <w:tc>
          <w:tcPr>
            <w:tcW w:w="2410" w:type="dxa"/>
            <w:shd w:val="clear" w:color="auto" w:fill="auto"/>
          </w:tcPr>
          <w:p w:rsidR="00C2337D" w:rsidRPr="00BA25C2" w:rsidRDefault="00C2337D" w:rsidP="00C2337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37D" w:rsidRPr="00BA25C2" w:rsidRDefault="00C2337D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37D" w:rsidRPr="00BA25C2" w:rsidRDefault="00B63FDC" w:rsidP="00C233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-47,2</w:t>
            </w:r>
          </w:p>
        </w:tc>
      </w:tr>
    </w:tbl>
    <w:p w:rsidR="00837F8A" w:rsidRPr="0014151E" w:rsidRDefault="00837F8A" w:rsidP="00837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2024 год сформирована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</w:t>
      </w:r>
      <w:r w:rsidRPr="00634982">
        <w:rPr>
          <w:rFonts w:ascii="Times New Roman" w:hAnsi="Times New Roman"/>
          <w:sz w:val="27"/>
          <w:szCs w:val="27"/>
          <w:lang w:eastAsia="ru-RU"/>
        </w:rPr>
        <w:t>счет поступления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налог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на доходы физических лиц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, </w:t>
      </w:r>
      <w:r w:rsidRPr="0014151E">
        <w:rPr>
          <w:rFonts w:ascii="Times New Roman" w:hAnsi="Times New Roman"/>
          <w:sz w:val="27"/>
          <w:szCs w:val="27"/>
          <w:lang w:eastAsia="ru-RU"/>
        </w:rPr>
        <w:t>удельный вес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налоговых доходов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46,1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hAnsi="Times New Roman"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634982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(43,5%).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</w:p>
    <w:p w:rsidR="00837F8A" w:rsidRPr="0014151E" w:rsidRDefault="00837F8A" w:rsidP="00837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 сравнению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налоговые доходы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</w:t>
      </w:r>
      <w:r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>
        <w:rPr>
          <w:rFonts w:ascii="Times New Roman" w:hAnsi="Times New Roman"/>
          <w:bCs/>
          <w:sz w:val="27"/>
          <w:szCs w:val="27"/>
          <w:lang w:eastAsia="ru-RU"/>
        </w:rPr>
        <w:t>9,5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1</w:t>
      </w:r>
      <w:r>
        <w:rPr>
          <w:rFonts w:ascii="Times New Roman" w:hAnsi="Times New Roman"/>
          <w:bCs/>
          <w:sz w:val="27"/>
          <w:szCs w:val="27"/>
          <w:lang w:eastAsia="ru-RU"/>
        </w:rPr>
        <w:t>,8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837F8A" w:rsidRPr="0014151E" w:rsidRDefault="00837F8A" w:rsidP="00837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Федерации, за 2024 год возросли по сравнению с 2023 годом увеличение на </w:t>
      </w:r>
      <w:r>
        <w:rPr>
          <w:rFonts w:ascii="Times New Roman" w:hAnsi="Times New Roman"/>
          <w:bCs/>
          <w:sz w:val="27"/>
          <w:szCs w:val="27"/>
          <w:lang w:eastAsia="ru-RU"/>
        </w:rPr>
        <w:t>14,9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>
        <w:rPr>
          <w:rFonts w:ascii="Times New Roman" w:hAnsi="Times New Roman"/>
          <w:bCs/>
          <w:sz w:val="27"/>
          <w:szCs w:val="27"/>
          <w:lang w:eastAsia="ru-RU"/>
        </w:rPr>
        <w:t>6,8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>
        <w:rPr>
          <w:rFonts w:ascii="Times New Roman" w:hAnsi="Times New Roman"/>
          <w:bCs/>
          <w:sz w:val="27"/>
          <w:szCs w:val="27"/>
          <w:lang w:eastAsia="ru-RU"/>
        </w:rPr>
        <w:t>234,0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107,</w:t>
      </w:r>
      <w:r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837F8A" w:rsidRPr="0014151E" w:rsidRDefault="00837F8A" w:rsidP="00837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составили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247,9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116,7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прогноза. По сравнению с 2023 годом налога поступило </w:t>
      </w:r>
      <w:r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36,0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 xml:space="preserve"> или на</w:t>
      </w:r>
      <w:r w:rsidR="001E7B1C"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17</w:t>
      </w:r>
      <w:r w:rsidR="001E7B1C" w:rsidRPr="0014151E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837F8A" w:rsidRPr="0014151E" w:rsidRDefault="00837F8A" w:rsidP="00837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за  2024 год составил</w:t>
      </w:r>
      <w:r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41,7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103,7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уменьшение  на 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0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 xml:space="preserve"> (49,3%)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837F8A" w:rsidRPr="0014151E" w:rsidRDefault="00837F8A" w:rsidP="00837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12,0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>
        <w:rPr>
          <w:rFonts w:ascii="Times New Roman" w:hAnsi="Times New Roman"/>
          <w:bCs/>
          <w:sz w:val="27"/>
          <w:szCs w:val="27"/>
          <w:lang w:eastAsia="ru-RU"/>
        </w:rPr>
        <w:t>10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7,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>
        <w:rPr>
          <w:rFonts w:ascii="Times New Roman" w:hAnsi="Times New Roman"/>
          <w:bCs/>
          <w:sz w:val="27"/>
          <w:szCs w:val="27"/>
          <w:lang w:eastAsia="ru-RU"/>
        </w:rPr>
        <w:t>увеличение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  на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6,2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 xml:space="preserve"> (0,7%)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837F8A" w:rsidRDefault="00837F8A" w:rsidP="00837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Госпошлина поступила в объеме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1,9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100 % от годового прогноза, по сравнению с 2023 годом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 xml:space="preserve"> налога поступило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>1,7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1E7B1C">
        <w:rPr>
          <w:rFonts w:ascii="Times New Roman" w:hAnsi="Times New Roman"/>
          <w:bCs/>
          <w:sz w:val="27"/>
          <w:szCs w:val="27"/>
          <w:lang w:eastAsia="ru-RU"/>
        </w:rPr>
        <w:t xml:space="preserve"> или на 47,2%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6B0EFC" w:rsidRPr="001E7B1C" w:rsidRDefault="006B0EFC" w:rsidP="001E7B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466451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1E7B1C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1E7B1C" w:rsidRPr="001E7B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E7B1C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1E7B1C">
        <w:rPr>
          <w:rFonts w:ascii="Times New Roman" w:hAnsi="Times New Roman"/>
          <w:b/>
          <w:sz w:val="27"/>
          <w:szCs w:val="27"/>
          <w:lang w:eastAsia="ru-RU"/>
        </w:rPr>
        <w:t>не</w:t>
      </w:r>
      <w:r w:rsidRPr="001E7B1C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1E7B1C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1E7B1C" w:rsidRPr="001E7B1C">
        <w:rPr>
          <w:rFonts w:ascii="Times New Roman" w:hAnsi="Times New Roman"/>
          <w:bCs/>
          <w:sz w:val="27"/>
          <w:szCs w:val="27"/>
          <w:lang w:eastAsia="ru-RU"/>
        </w:rPr>
        <w:t>39,8</w:t>
      </w:r>
      <w:r w:rsidRPr="001E7B1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252D0F" w:rsidRPr="001E7B1C">
        <w:rPr>
          <w:rFonts w:ascii="Times New Roman" w:hAnsi="Times New Roman"/>
          <w:bCs/>
          <w:sz w:val="27"/>
          <w:szCs w:val="27"/>
          <w:lang w:eastAsia="ru-RU"/>
        </w:rPr>
        <w:t>100</w:t>
      </w:r>
      <w:r w:rsidRPr="001E7B1C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местного бюджета за январь-декабрь 202</w:t>
      </w:r>
      <w:r w:rsidR="001E7B1C" w:rsidRPr="001E7B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E7B1C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B0EFC" w:rsidTr="00BA25C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202</w:t>
            </w:r>
            <w:r w:rsidR="001E7B1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1E7B1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1E7B1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6B0EFC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E7B1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E7B1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6B0EFC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6B0EFC" w:rsidTr="001E7B1C">
        <w:trPr>
          <w:trHeight w:val="331"/>
          <w:tblHeader/>
        </w:trPr>
        <w:tc>
          <w:tcPr>
            <w:tcW w:w="255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1E7B1C" w:rsidTr="00BA25C2">
        <w:tc>
          <w:tcPr>
            <w:tcW w:w="2552" w:type="dxa"/>
            <w:shd w:val="clear" w:color="auto" w:fill="auto"/>
          </w:tcPr>
          <w:p w:rsidR="001E7B1C" w:rsidRPr="00BA25C2" w:rsidRDefault="001E7B1C" w:rsidP="001E7B1C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-3,1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7,2%</w:t>
            </w:r>
          </w:p>
        </w:tc>
      </w:tr>
      <w:tr w:rsidR="001E7B1C" w:rsidTr="00BA25C2">
        <w:tc>
          <w:tcPr>
            <w:tcW w:w="2552" w:type="dxa"/>
            <w:shd w:val="clear" w:color="auto" w:fill="auto"/>
          </w:tcPr>
          <w:p w:rsidR="001E7B1C" w:rsidRPr="00BA25C2" w:rsidRDefault="001E7B1C" w:rsidP="001E7B1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E7B1C">
              <w:rPr>
                <w:rFonts w:ascii="Times New Roman" w:hAnsi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муниципального имущества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876AB6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-83,3</w:t>
            </w:r>
          </w:p>
        </w:tc>
      </w:tr>
      <w:tr w:rsidR="001E7B1C" w:rsidTr="00BA25C2">
        <w:tc>
          <w:tcPr>
            <w:tcW w:w="2552" w:type="dxa"/>
            <w:shd w:val="clear" w:color="auto" w:fill="auto"/>
          </w:tcPr>
          <w:p w:rsidR="001E7B1C" w:rsidRPr="00BA25C2" w:rsidRDefault="001E7B1C" w:rsidP="001E7B1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(средства самообложения)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1E7B1C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7B1C" w:rsidRPr="00BA25C2" w:rsidRDefault="00876AB6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7B1C" w:rsidRPr="00BA25C2" w:rsidRDefault="00876AB6" w:rsidP="001E7B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-5,0</w:t>
            </w:r>
          </w:p>
        </w:tc>
      </w:tr>
    </w:tbl>
    <w:p w:rsidR="005A1CEB" w:rsidRPr="00876AB6" w:rsidRDefault="00FB0CBF" w:rsidP="00FB0CB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         </w:t>
      </w:r>
      <w:r w:rsidR="005A1CEB" w:rsidRPr="00876AB6">
        <w:rPr>
          <w:rFonts w:ascii="Times New Roman" w:hAnsi="Times New Roman"/>
          <w:bCs/>
          <w:sz w:val="27"/>
          <w:szCs w:val="27"/>
          <w:lang w:eastAsia="ru-RU"/>
        </w:rPr>
        <w:t>Основная часть неналоговых доходов местного бюджета  за 202</w:t>
      </w:r>
      <w:r w:rsidR="00876AB6" w:rsidRPr="00876AB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5A1CEB"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год сформирована</w:t>
      </w:r>
      <w:r w:rsidR="005A1CEB" w:rsidRPr="00876AB6">
        <w:rPr>
          <w:rFonts w:ascii="Times New Roman" w:hAnsi="Times New Roman"/>
          <w:sz w:val="27"/>
          <w:szCs w:val="27"/>
          <w:lang w:eastAsia="ru-RU"/>
        </w:rPr>
        <w:t xml:space="preserve"> за счет поступлений </w:t>
      </w:r>
      <w:r w:rsidR="00252D0F" w:rsidRPr="00876AB6">
        <w:rPr>
          <w:rFonts w:ascii="Times New Roman" w:hAnsi="Times New Roman"/>
          <w:sz w:val="27"/>
          <w:szCs w:val="27"/>
          <w:lang w:eastAsia="ru-RU"/>
        </w:rPr>
        <w:t xml:space="preserve">прочих </w:t>
      </w:r>
      <w:r w:rsidR="005A1CEB" w:rsidRPr="00876AB6">
        <w:rPr>
          <w:rFonts w:ascii="Times New Roman" w:hAnsi="Times New Roman"/>
          <w:sz w:val="27"/>
          <w:szCs w:val="27"/>
          <w:lang w:eastAsia="ru-RU"/>
        </w:rPr>
        <w:t xml:space="preserve">доходов </w:t>
      </w:r>
      <w:r w:rsidR="00252D0F" w:rsidRPr="00876AB6">
        <w:rPr>
          <w:rFonts w:ascii="Times New Roman" w:hAnsi="Times New Roman"/>
          <w:sz w:val="27"/>
          <w:szCs w:val="27"/>
          <w:lang w:eastAsia="ru-RU"/>
        </w:rPr>
        <w:t xml:space="preserve">средства самообложения граждан </w:t>
      </w:r>
      <w:r w:rsidR="005A1CEB" w:rsidRPr="00876AB6">
        <w:rPr>
          <w:rFonts w:ascii="Times New Roman" w:hAnsi="Times New Roman"/>
          <w:sz w:val="27"/>
          <w:szCs w:val="27"/>
          <w:lang w:eastAsia="ru-RU"/>
        </w:rPr>
        <w:t>(9</w:t>
      </w:r>
      <w:r w:rsidR="00876AB6" w:rsidRPr="00876AB6">
        <w:rPr>
          <w:rFonts w:ascii="Times New Roman" w:hAnsi="Times New Roman"/>
          <w:sz w:val="27"/>
          <w:szCs w:val="27"/>
          <w:lang w:eastAsia="ru-RU"/>
        </w:rPr>
        <w:t>9</w:t>
      </w:r>
      <w:r w:rsidR="005A1CEB" w:rsidRPr="00876AB6">
        <w:rPr>
          <w:rFonts w:ascii="Times New Roman" w:hAnsi="Times New Roman"/>
          <w:sz w:val="27"/>
          <w:szCs w:val="27"/>
          <w:lang w:eastAsia="ru-RU"/>
        </w:rPr>
        <w:t>,</w:t>
      </w:r>
      <w:r w:rsidR="00876AB6" w:rsidRPr="00876AB6">
        <w:rPr>
          <w:rFonts w:ascii="Times New Roman" w:hAnsi="Times New Roman"/>
          <w:sz w:val="27"/>
          <w:szCs w:val="27"/>
          <w:lang w:eastAsia="ru-RU"/>
        </w:rPr>
        <w:t>5</w:t>
      </w:r>
      <w:r w:rsidR="005A1CEB" w:rsidRPr="00876AB6">
        <w:rPr>
          <w:rFonts w:ascii="Times New Roman" w:hAnsi="Times New Roman"/>
          <w:sz w:val="27"/>
          <w:szCs w:val="27"/>
          <w:lang w:eastAsia="ru-RU"/>
        </w:rPr>
        <w:t xml:space="preserve">% </w:t>
      </w:r>
      <w:r w:rsidR="005A1CEB"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от общего объема неналоговых доходов) </w:t>
      </w:r>
    </w:p>
    <w:p w:rsidR="001D58BA" w:rsidRDefault="005A1CEB" w:rsidP="00FB0CB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76AB6">
        <w:rPr>
          <w:rFonts w:ascii="Times New Roman" w:hAnsi="Times New Roman"/>
          <w:bCs/>
          <w:sz w:val="27"/>
          <w:szCs w:val="27"/>
          <w:lang w:eastAsia="ru-RU"/>
        </w:rPr>
        <w:t>По сравнению с  202</w:t>
      </w:r>
      <w:r w:rsidR="00876AB6" w:rsidRPr="00876AB6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годом  </w:t>
      </w:r>
      <w:r w:rsidR="00252D0F" w:rsidRPr="00876AB6">
        <w:rPr>
          <w:rFonts w:ascii="Times New Roman" w:hAnsi="Times New Roman"/>
          <w:bCs/>
          <w:sz w:val="27"/>
          <w:szCs w:val="27"/>
          <w:lang w:eastAsia="ru-RU"/>
        </w:rPr>
        <w:t>не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>налоговы</w:t>
      </w:r>
      <w:r w:rsidR="00252D0F" w:rsidRPr="00876AB6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доход</w:t>
      </w:r>
      <w:r w:rsidR="00252D0F" w:rsidRPr="00876AB6">
        <w:rPr>
          <w:rFonts w:ascii="Times New Roman" w:hAnsi="Times New Roman"/>
          <w:bCs/>
          <w:sz w:val="27"/>
          <w:szCs w:val="27"/>
          <w:lang w:eastAsia="ru-RU"/>
        </w:rPr>
        <w:t>ы поступили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252D0F" w:rsidRPr="00876AB6"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876AB6" w:rsidRPr="00876AB6">
        <w:rPr>
          <w:rFonts w:ascii="Times New Roman" w:hAnsi="Times New Roman"/>
          <w:bCs/>
          <w:sz w:val="27"/>
          <w:szCs w:val="27"/>
          <w:lang w:eastAsia="ru-RU"/>
        </w:rPr>
        <w:t>3,1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252D0F"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876AB6" w:rsidRPr="00876AB6">
        <w:rPr>
          <w:rFonts w:ascii="Times New Roman" w:hAnsi="Times New Roman"/>
          <w:bCs/>
          <w:sz w:val="27"/>
          <w:szCs w:val="27"/>
          <w:lang w:eastAsia="ru-RU"/>
        </w:rPr>
        <w:t>7,2</w:t>
      </w:r>
      <w:r w:rsidR="00252D0F" w:rsidRPr="00876AB6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1D58BA" w:rsidRPr="00876AB6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1D58BA" w:rsidRPr="00876AB6" w:rsidRDefault="001D58BA" w:rsidP="00FB0CB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76AB6">
        <w:rPr>
          <w:rFonts w:ascii="Times New Roman" w:hAnsi="Times New Roman"/>
          <w:sz w:val="27"/>
          <w:szCs w:val="27"/>
        </w:rPr>
        <w:t xml:space="preserve">         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Pr="00876AB6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безвозмездных поступлений 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876AB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76AB6">
        <w:rPr>
          <w:rFonts w:ascii="Times New Roman" w:hAnsi="Times New Roman"/>
          <w:bCs/>
          <w:sz w:val="27"/>
          <w:szCs w:val="27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D58BA" w:rsidRPr="00E53308" w:rsidTr="00CA4DBE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D58BA" w:rsidRDefault="001D58BA" w:rsidP="00CA4DB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876AB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876AB6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876AB6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1D58BA" w:rsidRPr="00E53308" w:rsidTr="00CA4DBE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876AB6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876AB6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D58BA" w:rsidRPr="00E53308" w:rsidTr="00CA4DBE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D58BA" w:rsidRPr="00E53308" w:rsidTr="00CA4DBE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876AB6" w:rsidRPr="00E53308" w:rsidTr="00CA4DBE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876AB6" w:rsidRPr="00E53308" w:rsidRDefault="00876AB6" w:rsidP="00876AB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2327,1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2327,1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F67F5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1437,9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F67F5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 w:rsidR="00B6710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889,2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61,8%</w:t>
            </w:r>
          </w:p>
        </w:tc>
      </w:tr>
      <w:tr w:rsidR="00876AB6" w:rsidRPr="00E53308" w:rsidTr="00CA4DBE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876AB6" w:rsidRPr="00E53308" w:rsidRDefault="00876AB6" w:rsidP="00876AB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876AB6" w:rsidRPr="00B2709D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6AB6" w:rsidRPr="00E53308" w:rsidTr="00CA4DBE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876AB6" w:rsidRPr="00E53308" w:rsidRDefault="00876AB6" w:rsidP="00876AB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509F1">
              <w:rPr>
                <w:rFonts w:ascii="Times New Roman" w:hAnsi="Times New Roman"/>
                <w:sz w:val="18"/>
                <w:szCs w:val="18"/>
              </w:rPr>
              <w:t>Дотации бюджетам поселений на выравнивание  бюджетной обеспеченности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719,0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719,0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6AB6" w:rsidRPr="006A51C8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18,1</w:t>
            </w:r>
          </w:p>
        </w:tc>
      </w:tr>
      <w:tr w:rsidR="00876AB6" w:rsidRPr="00E53308" w:rsidTr="00CA4DBE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876AB6" w:rsidRPr="003A042E" w:rsidRDefault="00876AB6" w:rsidP="00876AB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09F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Дотации (гранты) за достижение показателей 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6AB6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6AB6" w:rsidRDefault="00B6710F" w:rsidP="00876AB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-36,5</w:t>
            </w:r>
          </w:p>
        </w:tc>
      </w:tr>
      <w:tr w:rsidR="00876AB6" w:rsidRPr="00E53308" w:rsidTr="00CA4DBE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876AB6" w:rsidRPr="003A042E" w:rsidRDefault="00876AB6" w:rsidP="00876AB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6AB6" w:rsidRDefault="00876AB6" w:rsidP="00876AB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6AB6" w:rsidRPr="00E53308" w:rsidTr="00CA4DBE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876AB6" w:rsidRPr="00E53308" w:rsidRDefault="00876AB6" w:rsidP="00876AB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876AB6" w:rsidRPr="00E53308" w:rsidTr="00CA4DBE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876AB6" w:rsidRPr="00E53308" w:rsidRDefault="00876AB6" w:rsidP="00876AB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902,0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902,0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6AB6" w:rsidRPr="006A51C8" w:rsidRDefault="00876AB6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6AB6" w:rsidRPr="00B2709D" w:rsidRDefault="00B6710F" w:rsidP="00876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33,6</w:t>
            </w:r>
          </w:p>
        </w:tc>
      </w:tr>
    </w:tbl>
    <w:p w:rsidR="00B6710F" w:rsidRPr="00165E62" w:rsidRDefault="00B6710F" w:rsidP="00FB0C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Безвозмездные поступления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зачислены в местный бюджет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2327,1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:rsidR="00B6710F" w:rsidRPr="00165E62" w:rsidRDefault="00B6710F" w:rsidP="00FB0C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>
        <w:rPr>
          <w:rFonts w:ascii="Times New Roman" w:hAnsi="Times New Roman"/>
          <w:bCs/>
          <w:sz w:val="27"/>
          <w:szCs w:val="27"/>
          <w:lang w:eastAsia="ru-RU"/>
        </w:rPr>
        <w:t>719,0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в объеме безвозмездных поступлений составляет 30,9%,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увеличение  на </w:t>
      </w:r>
      <w:r>
        <w:rPr>
          <w:rFonts w:ascii="Times New Roman" w:hAnsi="Times New Roman"/>
          <w:bCs/>
          <w:sz w:val="27"/>
          <w:szCs w:val="27"/>
          <w:lang w:eastAsia="ru-RU"/>
        </w:rPr>
        <w:t>18,1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110,0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поступили </w:t>
      </w:r>
      <w:r w:rsidRPr="00E15110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в сумме 25,9 тыс. рублей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100%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1,1%,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36,5</w:t>
      </w:r>
      <w:r>
        <w:rPr>
          <w:rFonts w:ascii="Times New Roman" w:hAnsi="Times New Roman"/>
          <w:bCs/>
          <w:sz w:val="27"/>
          <w:szCs w:val="27"/>
          <w:lang w:eastAsia="ru-RU"/>
        </w:rPr>
        <w:t>%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4</w:t>
      </w:r>
      <w:r>
        <w:rPr>
          <w:rFonts w:ascii="Times New Roman" w:hAnsi="Times New Roman"/>
          <w:bCs/>
          <w:sz w:val="27"/>
          <w:szCs w:val="27"/>
          <w:lang w:eastAsia="ru-RU"/>
        </w:rPr>
        <w:t>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B6710F" w:rsidRDefault="00B6710F" w:rsidP="00FB0C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135,4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5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,8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19,9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22,5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B6710F" w:rsidRPr="00165E62" w:rsidRDefault="00B6710F" w:rsidP="00FB0C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сид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 xml:space="preserve">544,9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23,4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AC01F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в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у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субсидии не поступали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</w:p>
    <w:p w:rsidR="00B6710F" w:rsidRDefault="00B6710F" w:rsidP="00FB0C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Поступление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165E62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90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2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3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8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8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226,8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461E14">
        <w:rPr>
          <w:rFonts w:ascii="Times New Roman" w:hAnsi="Times New Roman"/>
          <w:bCs/>
          <w:sz w:val="27"/>
          <w:szCs w:val="27"/>
          <w:lang w:eastAsia="ru-RU"/>
        </w:rPr>
        <w:t>33,6</w:t>
      </w:r>
      <w:r>
        <w:rPr>
          <w:rFonts w:ascii="Times New Roman" w:hAnsi="Times New Roman"/>
          <w:bCs/>
          <w:sz w:val="27"/>
          <w:szCs w:val="27"/>
          <w:lang w:eastAsia="ru-RU"/>
        </w:rPr>
        <w:t>%.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A82DCA" w:rsidRDefault="00A82DCA" w:rsidP="00FB0C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A82DCA" w:rsidRPr="00DE21F5" w:rsidRDefault="00A82DCA" w:rsidP="00FB0CBF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Исполнение расходной части  бюджета сельского поселения</w:t>
      </w:r>
    </w:p>
    <w:p w:rsidR="00A82DCA" w:rsidRPr="00DE21F5" w:rsidRDefault="00A82DCA" w:rsidP="00FB0CBF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>
        <w:rPr>
          <w:rFonts w:ascii="Times New Roman" w:hAnsi="Times New Roman"/>
          <w:b/>
          <w:sz w:val="27"/>
          <w:szCs w:val="27"/>
        </w:rPr>
        <w:t>4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A82DCA" w:rsidRPr="00F20989" w:rsidRDefault="00A82DCA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7"/>
          <w:szCs w:val="27"/>
        </w:rPr>
        <w:t>857,6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 xml:space="preserve">37,1% и </w:t>
      </w:r>
      <w:r w:rsidRPr="008E6D88">
        <w:rPr>
          <w:rFonts w:ascii="Times New Roman" w:hAnsi="Times New Roman"/>
          <w:sz w:val="27"/>
          <w:szCs w:val="27"/>
        </w:rPr>
        <w:t xml:space="preserve">утвержден в сумме </w:t>
      </w:r>
      <w:r>
        <w:rPr>
          <w:rFonts w:ascii="Times New Roman" w:hAnsi="Times New Roman"/>
          <w:sz w:val="27"/>
          <w:szCs w:val="27"/>
        </w:rPr>
        <w:t>3168,6</w:t>
      </w:r>
      <w:r w:rsidRPr="008E6D88">
        <w:rPr>
          <w:rFonts w:ascii="Times New Roman" w:hAnsi="Times New Roman"/>
          <w:sz w:val="27"/>
          <w:szCs w:val="27"/>
        </w:rPr>
        <w:t xml:space="preserve"> тыс. рублей</w:t>
      </w:r>
    </w:p>
    <w:p w:rsidR="00A82DCA" w:rsidRPr="0047129B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часть  бюджета поселения исполнена в объеме </w:t>
      </w:r>
      <w:r>
        <w:rPr>
          <w:rFonts w:ascii="Times New Roman" w:hAnsi="Times New Roman"/>
          <w:sz w:val="27"/>
          <w:szCs w:val="27"/>
        </w:rPr>
        <w:t>3025,4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>
        <w:rPr>
          <w:rFonts w:ascii="Times New Roman" w:hAnsi="Times New Roman"/>
          <w:sz w:val="27"/>
          <w:szCs w:val="27"/>
        </w:rPr>
        <w:t>5,5%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  общегосударственных вопросов – </w:t>
      </w:r>
      <w:r>
        <w:rPr>
          <w:rFonts w:ascii="Times New Roman" w:hAnsi="Times New Roman"/>
          <w:sz w:val="27"/>
          <w:szCs w:val="27"/>
          <w:shd w:val="clear" w:color="auto" w:fill="FFFFFF"/>
        </w:rPr>
        <w:t>57,5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%,  национальной экономики – </w:t>
      </w:r>
      <w:r>
        <w:rPr>
          <w:rFonts w:ascii="Times New Roman" w:hAnsi="Times New Roman"/>
          <w:sz w:val="27"/>
          <w:szCs w:val="27"/>
          <w:shd w:val="clear" w:color="auto" w:fill="FFFFFF"/>
        </w:rPr>
        <w:t>29,6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%.</w:t>
      </w:r>
    </w:p>
    <w:p w:rsidR="00A82DCA" w:rsidRDefault="00A82DCA" w:rsidP="00A82DCA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</w:t>
      </w:r>
    </w:p>
    <w:p w:rsidR="00A82DCA" w:rsidRPr="001D5937" w:rsidRDefault="00A82DCA" w:rsidP="00871732">
      <w:pPr>
        <w:shd w:val="clear" w:color="auto" w:fill="FAFAFA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</w:t>
      </w:r>
      <w:r w:rsidRPr="00F20989">
        <w:rPr>
          <w:rFonts w:ascii="Times New Roman" w:hAnsi="Times New Roman"/>
          <w:color w:val="000000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A82DCA" w:rsidRPr="00057A9C" w:rsidTr="00871732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Удельный вес в общем объеме расходов</w:t>
            </w: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3168,6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3025,4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95,5%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1809,2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1739,3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96,1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57,5</w:t>
            </w: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2F3634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644,4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2F3634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644,4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2F3634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2F3634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1155,5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2F3634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1087,6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2F3634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94,1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Резервный фонд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8,3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7,3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88,0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871732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4,6</w:t>
            </w:r>
          </w:p>
        </w:tc>
      </w:tr>
      <w:tr w:rsidR="00A82DCA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82DCA" w:rsidRPr="00FB0CBF" w:rsidRDefault="00A82DCA" w:rsidP="00A82D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82DCA" w:rsidRPr="00FB0CBF" w:rsidRDefault="00A82DCA" w:rsidP="00A82D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3634" w:rsidRPr="00057A9C" w:rsidTr="00730784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3634" w:rsidRPr="00FB0CBF" w:rsidRDefault="002F3634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Национальная 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41,0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53,6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</w:tr>
      <w:tr w:rsidR="002F3634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3634" w:rsidRPr="00FB0CBF" w:rsidRDefault="002F3634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41,0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53,6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3634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3634" w:rsidRPr="00FB0CBF" w:rsidRDefault="002F3634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927,0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896,0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96,6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29,6</w:t>
            </w:r>
          </w:p>
        </w:tc>
      </w:tr>
      <w:tr w:rsidR="002F3634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3634" w:rsidRPr="00FB0CBF" w:rsidRDefault="002F3634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320,8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289,7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90,3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3634" w:rsidRPr="00FB0CBF" w:rsidRDefault="002F3634" w:rsidP="002F363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3634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3634" w:rsidRPr="00FB0CBF" w:rsidRDefault="002F3634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606,3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606,3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3634" w:rsidRPr="00057A9C" w:rsidTr="00871732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2F3634" w:rsidRPr="00FB0CBF" w:rsidRDefault="002F3634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116,1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80,1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3,</w:t>
            </w:r>
            <w:r w:rsidR="00871732" w:rsidRPr="00FB0CB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71732" w:rsidRPr="00057A9C" w:rsidTr="00871732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871732" w:rsidRPr="00FB0CBF" w:rsidRDefault="00871732" w:rsidP="00871732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116,1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93,0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80,1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1732" w:rsidRPr="00057A9C" w:rsidTr="00871732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871732" w:rsidRPr="00FB0CBF" w:rsidRDefault="00871732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Образование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0700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0,4</w:t>
            </w:r>
          </w:p>
        </w:tc>
      </w:tr>
      <w:tr w:rsidR="00871732" w:rsidRPr="00057A9C" w:rsidTr="00871732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871732" w:rsidRPr="00FB0CBF" w:rsidRDefault="00871732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Профессиональная подготовка, переподготовка, повышение квалификации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0705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2F363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3634" w:rsidRPr="00057A9C" w:rsidTr="00871732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2F3634" w:rsidRPr="00FB0CBF" w:rsidRDefault="002F3634" w:rsidP="002F3634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2F3634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125,7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125,7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F3634" w:rsidRPr="00FB0CBF" w:rsidRDefault="00871732" w:rsidP="002F363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4,1</w:t>
            </w:r>
          </w:p>
        </w:tc>
      </w:tr>
      <w:tr w:rsidR="00871732" w:rsidRPr="00057A9C" w:rsidTr="00871732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871732" w:rsidRPr="00FB0CBF" w:rsidRDefault="00871732" w:rsidP="00871732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125,7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125,7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871732" w:rsidRPr="00FB0CBF" w:rsidRDefault="00871732" w:rsidP="0087173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82DCA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A82DCA" w:rsidRPr="003C5D25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A82DCA" w:rsidRPr="003C5D25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871732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1739,3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 w:rsidR="0087173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6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87173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57,</w:t>
      </w:r>
      <w:r w:rsidR="0020246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A82DCA" w:rsidRPr="003C5D25" w:rsidRDefault="00A82DCA" w:rsidP="00FB0CBF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202469">
        <w:rPr>
          <w:rFonts w:ascii="Times New Roman" w:hAnsi="Times New Roman"/>
          <w:color w:val="000000"/>
          <w:sz w:val="27"/>
          <w:szCs w:val="27"/>
        </w:rPr>
        <w:t>644,4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20246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100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Pr="003C5D25">
        <w:rPr>
          <w:rFonts w:ascii="Times New Roman" w:hAnsi="Times New Roman"/>
          <w:sz w:val="27"/>
          <w:szCs w:val="27"/>
        </w:rPr>
        <w:t>.</w:t>
      </w:r>
    </w:p>
    <w:p w:rsidR="00A82DCA" w:rsidRPr="00921C57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202469">
        <w:rPr>
          <w:rFonts w:ascii="Times New Roman" w:hAnsi="Times New Roman"/>
          <w:color w:val="000000"/>
          <w:sz w:val="27"/>
          <w:szCs w:val="27"/>
        </w:rPr>
        <w:t>1087,6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20246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94,1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921C57">
        <w:rPr>
          <w:rFonts w:ascii="Times New Roman" w:hAnsi="Times New Roman"/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921C57">
        <w:rPr>
          <w:rFonts w:ascii="Times New Roman" w:hAnsi="Times New Roman"/>
          <w:sz w:val="27"/>
          <w:szCs w:val="27"/>
        </w:rPr>
        <w:t xml:space="preserve">количестве </w:t>
      </w:r>
      <w:r w:rsidR="00202469">
        <w:rPr>
          <w:rFonts w:ascii="Times New Roman" w:hAnsi="Times New Roman"/>
          <w:sz w:val="27"/>
          <w:szCs w:val="27"/>
        </w:rPr>
        <w:t>3</w:t>
      </w:r>
      <w:r w:rsidRPr="00921C57">
        <w:rPr>
          <w:rFonts w:ascii="Times New Roman" w:hAnsi="Times New Roman"/>
          <w:sz w:val="27"/>
          <w:szCs w:val="27"/>
        </w:rPr>
        <w:t xml:space="preserve">,9 единиц, в том числе муниципальных служащих на 01.01.2025 – </w:t>
      </w:r>
      <w:r w:rsidR="00202469">
        <w:rPr>
          <w:rFonts w:ascii="Times New Roman" w:hAnsi="Times New Roman"/>
          <w:sz w:val="27"/>
          <w:szCs w:val="27"/>
        </w:rPr>
        <w:t>1</w:t>
      </w:r>
      <w:r w:rsidRPr="00921C57">
        <w:rPr>
          <w:rFonts w:ascii="Times New Roman" w:hAnsi="Times New Roman"/>
          <w:sz w:val="27"/>
          <w:szCs w:val="27"/>
        </w:rPr>
        <w:t>чел.</w:t>
      </w:r>
    </w:p>
    <w:p w:rsidR="00A82DCA" w:rsidRDefault="00A82DCA" w:rsidP="00FB0CB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202469">
        <w:rPr>
          <w:rFonts w:ascii="Times New Roman" w:hAnsi="Times New Roman"/>
          <w:sz w:val="27"/>
          <w:szCs w:val="27"/>
        </w:rPr>
        <w:t>7,3</w:t>
      </w:r>
      <w:r>
        <w:rPr>
          <w:rFonts w:ascii="Times New Roman" w:hAnsi="Times New Roman"/>
          <w:sz w:val="27"/>
          <w:szCs w:val="27"/>
        </w:rPr>
        <w:t xml:space="preserve">  тыс. рублей,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20246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88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A82DCA" w:rsidRPr="003C5D25" w:rsidRDefault="00A82DCA" w:rsidP="00FB0CBF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3,6%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A82DCA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2B7797" w:rsidRDefault="002B7797" w:rsidP="00FB0C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>
        <w:rPr>
          <w:rFonts w:ascii="Times New Roman" w:hAnsi="Times New Roman"/>
          <w:sz w:val="27"/>
          <w:szCs w:val="27"/>
        </w:rPr>
        <w:t>22,0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>
        <w:rPr>
          <w:rFonts w:ascii="Times New Roman" w:hAnsi="Times New Roman"/>
          <w:sz w:val="27"/>
          <w:szCs w:val="27"/>
        </w:rPr>
        <w:t xml:space="preserve">53,6%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0,7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%,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0310</w:t>
      </w:r>
      <w:r>
        <w:rPr>
          <w:rFonts w:ascii="Times New Roman" w:hAnsi="Times New Roman"/>
          <w:bCs/>
          <w:sz w:val="27"/>
          <w:szCs w:val="27"/>
        </w:rPr>
        <w:t xml:space="preserve"> на</w:t>
      </w:r>
      <w:r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>
        <w:rPr>
          <w:rFonts w:ascii="Times New Roman" w:hAnsi="Times New Roman"/>
          <w:bCs/>
          <w:sz w:val="27"/>
          <w:szCs w:val="27"/>
        </w:rPr>
        <w:t>;</w:t>
      </w:r>
    </w:p>
    <w:p w:rsidR="00A82DCA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2B779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896,0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 w:rsidR="002B779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6,</w:t>
      </w:r>
      <w:r w:rsidR="002B779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6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</w:t>
      </w:r>
      <w:r w:rsidR="002B779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2B779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6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A82DCA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- 0409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2B779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289,7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</w:t>
      </w:r>
      <w:r w:rsidRP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74,4%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;</w:t>
      </w:r>
    </w:p>
    <w:p w:rsidR="00A82DCA" w:rsidRDefault="00A82DCA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2B779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606,3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100%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1526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Средства направлены на подготовку сведений о границах населенных пунктов и границах территориальных зон.</w:t>
      </w:r>
    </w:p>
    <w:p w:rsidR="00DC71ED" w:rsidRDefault="00A82DCA" w:rsidP="00FB0CB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152683">
        <w:rPr>
          <w:rFonts w:ascii="Times New Roman" w:hAnsi="Times New Roman"/>
          <w:bCs/>
          <w:sz w:val="27"/>
          <w:szCs w:val="27"/>
        </w:rPr>
        <w:t>93,0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152683">
        <w:rPr>
          <w:rFonts w:ascii="Times New Roman" w:hAnsi="Times New Roman"/>
          <w:sz w:val="27"/>
          <w:szCs w:val="27"/>
        </w:rPr>
        <w:t>80,1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3,</w:t>
      </w:r>
      <w:r w:rsidR="0015268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все расходы направлены на подраздел</w:t>
      </w:r>
      <w:r w:rsidR="00DC71E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:</w:t>
      </w:r>
    </w:p>
    <w:p w:rsidR="00A82DCA" w:rsidRDefault="00A82DCA" w:rsidP="00FB0C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«Благоустройство» </w:t>
      </w:r>
      <w:r>
        <w:rPr>
          <w:rFonts w:ascii="Times New Roman" w:hAnsi="Times New Roman"/>
          <w:bCs/>
          <w:sz w:val="27"/>
          <w:szCs w:val="27"/>
        </w:rPr>
        <w:t>:</w:t>
      </w:r>
    </w:p>
    <w:p w:rsidR="00A82DCA" w:rsidRDefault="00A82DCA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Pr="00F3496E">
        <w:rPr>
          <w:rFonts w:ascii="Times New Roman" w:hAnsi="Times New Roman"/>
          <w:b/>
          <w:i/>
          <w:sz w:val="27"/>
          <w:szCs w:val="27"/>
        </w:rPr>
        <w:t>Содержание уличного освещения»</w:t>
      </w:r>
      <w:r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произведены расходы по обслуживанию уличного освещения в сумме </w:t>
      </w:r>
      <w:r w:rsidR="00152683">
        <w:rPr>
          <w:rFonts w:ascii="Times New Roman" w:hAnsi="Times New Roman"/>
          <w:sz w:val="27"/>
          <w:szCs w:val="27"/>
        </w:rPr>
        <w:t>13,5</w:t>
      </w:r>
      <w:r w:rsidRPr="00F3496E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,</w:t>
      </w:r>
      <w:r w:rsidRPr="00F3496E">
        <w:rPr>
          <w:rFonts w:ascii="Times New Roman" w:hAnsi="Times New Roman"/>
          <w:sz w:val="27"/>
          <w:szCs w:val="27"/>
        </w:rPr>
        <w:t xml:space="preserve"> что составляет </w:t>
      </w:r>
      <w:r w:rsidR="00152683">
        <w:rPr>
          <w:rFonts w:ascii="Times New Roman" w:hAnsi="Times New Roman"/>
          <w:sz w:val="27"/>
          <w:szCs w:val="27"/>
        </w:rPr>
        <w:t>37</w:t>
      </w:r>
      <w:r w:rsidRPr="00F3496E">
        <w:rPr>
          <w:rFonts w:ascii="Times New Roman" w:hAnsi="Times New Roman"/>
          <w:sz w:val="27"/>
          <w:szCs w:val="27"/>
        </w:rPr>
        <w:t>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  <w:r w:rsidRPr="00F3496E">
        <w:rPr>
          <w:rFonts w:ascii="Times New Roman" w:hAnsi="Times New Roman"/>
          <w:sz w:val="27"/>
          <w:szCs w:val="27"/>
        </w:rPr>
        <w:t xml:space="preserve"> </w:t>
      </w:r>
    </w:p>
    <w:p w:rsidR="00152683" w:rsidRDefault="00152683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Pr="00F3496E">
        <w:rPr>
          <w:rFonts w:ascii="Times New Roman" w:hAnsi="Times New Roman"/>
          <w:i/>
          <w:sz w:val="27"/>
          <w:szCs w:val="27"/>
        </w:rPr>
        <w:t xml:space="preserve"> «</w:t>
      </w:r>
      <w:r>
        <w:rPr>
          <w:rFonts w:ascii="Times New Roman" w:hAnsi="Times New Roman"/>
          <w:b/>
          <w:i/>
          <w:sz w:val="27"/>
          <w:szCs w:val="27"/>
        </w:rPr>
        <w:t>Прочие мероприятия по осуществлению благоустройства на территории сельского поселения</w:t>
      </w:r>
      <w:r w:rsidRPr="00F3496E">
        <w:rPr>
          <w:rFonts w:ascii="Times New Roman" w:hAnsi="Times New Roman"/>
          <w:b/>
          <w:i/>
          <w:sz w:val="27"/>
          <w:szCs w:val="27"/>
        </w:rPr>
        <w:t>»</w:t>
      </w:r>
      <w:r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произведены расходы </w:t>
      </w:r>
      <w:r>
        <w:rPr>
          <w:rFonts w:ascii="Times New Roman" w:hAnsi="Times New Roman"/>
          <w:sz w:val="27"/>
          <w:szCs w:val="27"/>
        </w:rPr>
        <w:t xml:space="preserve">на благоустройство территории поселения </w:t>
      </w:r>
      <w:r w:rsidRPr="00F3496E">
        <w:rPr>
          <w:rFonts w:ascii="Times New Roman" w:hAnsi="Times New Roman"/>
          <w:sz w:val="27"/>
          <w:szCs w:val="27"/>
        </w:rPr>
        <w:t xml:space="preserve"> в сумме </w:t>
      </w:r>
      <w:r>
        <w:rPr>
          <w:rFonts w:ascii="Times New Roman" w:hAnsi="Times New Roman"/>
          <w:sz w:val="27"/>
          <w:szCs w:val="27"/>
        </w:rPr>
        <w:t>79,5</w:t>
      </w:r>
      <w:r w:rsidRPr="00F3496E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,</w:t>
      </w:r>
      <w:r w:rsidRPr="00F3496E">
        <w:rPr>
          <w:rFonts w:ascii="Times New Roman" w:hAnsi="Times New Roman"/>
          <w:sz w:val="27"/>
          <w:szCs w:val="27"/>
        </w:rPr>
        <w:t xml:space="preserve"> что составляет </w:t>
      </w:r>
      <w:r>
        <w:rPr>
          <w:rFonts w:ascii="Times New Roman" w:hAnsi="Times New Roman"/>
          <w:sz w:val="27"/>
          <w:szCs w:val="27"/>
        </w:rPr>
        <w:t>100</w:t>
      </w:r>
      <w:r w:rsidRPr="00F3496E">
        <w:rPr>
          <w:rFonts w:ascii="Times New Roman" w:hAnsi="Times New Roman"/>
          <w:sz w:val="27"/>
          <w:szCs w:val="27"/>
        </w:rPr>
        <w:t>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</w:p>
    <w:p w:rsidR="00152683" w:rsidRDefault="00152683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Pr="00444BD6">
        <w:rPr>
          <w:rFonts w:ascii="Times New Roman" w:hAnsi="Times New Roman"/>
          <w:b/>
          <w:sz w:val="27"/>
          <w:szCs w:val="27"/>
        </w:rPr>
        <w:t xml:space="preserve">  0</w:t>
      </w:r>
      <w:r>
        <w:rPr>
          <w:rFonts w:ascii="Times New Roman" w:hAnsi="Times New Roman"/>
          <w:b/>
          <w:sz w:val="27"/>
          <w:szCs w:val="27"/>
        </w:rPr>
        <w:t>7</w:t>
      </w:r>
      <w:r w:rsidRPr="00444BD6">
        <w:rPr>
          <w:rFonts w:ascii="Times New Roman" w:hAnsi="Times New Roman"/>
          <w:b/>
          <w:sz w:val="27"/>
          <w:szCs w:val="27"/>
        </w:rPr>
        <w:t>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«</w:t>
      </w:r>
      <w:r>
        <w:rPr>
          <w:rFonts w:ascii="Times New Roman" w:hAnsi="Times New Roman"/>
          <w:b/>
          <w:sz w:val="27"/>
          <w:szCs w:val="27"/>
          <w:u w:val="single"/>
        </w:rPr>
        <w:t>Образование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>»,</w:t>
      </w:r>
      <w:r w:rsidR="00FB34FE" w:rsidRPr="00FB34FE">
        <w:rPr>
          <w:rFonts w:ascii="Times New Roman" w:hAnsi="Times New Roman"/>
          <w:bCs/>
          <w:sz w:val="27"/>
          <w:szCs w:val="27"/>
        </w:rPr>
        <w:t xml:space="preserve"> </w:t>
      </w:r>
      <w:r w:rsidR="00FB34FE">
        <w:rPr>
          <w:rFonts w:ascii="Times New Roman" w:hAnsi="Times New Roman"/>
          <w:bCs/>
          <w:sz w:val="27"/>
          <w:szCs w:val="27"/>
        </w:rPr>
        <w:t>р</w:t>
      </w:r>
      <w:r w:rsidR="00FB34FE"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 w:rsidR="00FB34FE">
        <w:rPr>
          <w:rFonts w:ascii="Times New Roman" w:hAnsi="Times New Roman"/>
          <w:bCs/>
          <w:sz w:val="27"/>
          <w:szCs w:val="27"/>
        </w:rPr>
        <w:t xml:space="preserve">исполнены в сумме 14,0 </w:t>
      </w:r>
      <w:r w:rsidR="00FB34FE"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="00FB34FE" w:rsidRPr="005A762B">
        <w:rPr>
          <w:rFonts w:ascii="Times New Roman" w:hAnsi="Times New Roman"/>
          <w:sz w:val="27"/>
          <w:szCs w:val="27"/>
        </w:rPr>
        <w:t xml:space="preserve">или </w:t>
      </w:r>
      <w:r w:rsidR="00FB34FE">
        <w:rPr>
          <w:rFonts w:ascii="Times New Roman" w:hAnsi="Times New Roman"/>
          <w:sz w:val="27"/>
          <w:szCs w:val="27"/>
        </w:rPr>
        <w:t xml:space="preserve">100% </w:t>
      </w:r>
      <w:r w:rsidR="00FB34FE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FB34F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FB34FE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FB34FE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FB34F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0,4%,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все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 xml:space="preserve">направлены </w:t>
      </w:r>
      <w:r w:rsidRPr="005A762B">
        <w:rPr>
          <w:rFonts w:ascii="Times New Roman" w:hAnsi="Times New Roman"/>
          <w:sz w:val="27"/>
          <w:szCs w:val="27"/>
        </w:rPr>
        <w:t>на</w:t>
      </w:r>
      <w:r>
        <w:rPr>
          <w:rFonts w:ascii="Times New Roman" w:hAnsi="Times New Roman"/>
          <w:sz w:val="27"/>
          <w:szCs w:val="27"/>
        </w:rPr>
        <w:t xml:space="preserve"> подраздел 0705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Pr="00BC065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>Подготовка</w:t>
      </w:r>
      <w:r w:rsidR="00FB34FE">
        <w:rPr>
          <w:rFonts w:ascii="Times New Roman" w:hAnsi="Times New Roman"/>
          <w:sz w:val="27"/>
          <w:szCs w:val="27"/>
          <w:u w:val="single"/>
        </w:rPr>
        <w:t xml:space="preserve"> и повышение квалификации лиц, замещающих муниципальные должности по основным вопросам деятельности органов местного самоуправления»;</w:t>
      </w:r>
    </w:p>
    <w:p w:rsidR="00A82DCA" w:rsidRDefault="00A82DCA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все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 xml:space="preserve">направлены </w:t>
      </w:r>
      <w:r w:rsidRPr="005A762B">
        <w:rPr>
          <w:rFonts w:ascii="Times New Roman" w:hAnsi="Times New Roman"/>
          <w:sz w:val="27"/>
          <w:szCs w:val="27"/>
        </w:rPr>
        <w:t>на</w:t>
      </w:r>
      <w:r>
        <w:rPr>
          <w:rFonts w:ascii="Times New Roman" w:hAnsi="Times New Roman"/>
          <w:sz w:val="27"/>
          <w:szCs w:val="27"/>
        </w:rPr>
        <w:t xml:space="preserve"> подраздел 1001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>
        <w:rPr>
          <w:rFonts w:ascii="Times New Roman" w:hAnsi="Times New Roman"/>
          <w:sz w:val="27"/>
          <w:szCs w:val="27"/>
          <w:u w:val="single"/>
        </w:rPr>
        <w:t>»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исполнение составило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="00FB34FE">
        <w:rPr>
          <w:rFonts w:ascii="Times New Roman" w:hAnsi="Times New Roman"/>
          <w:sz w:val="27"/>
          <w:szCs w:val="27"/>
        </w:rPr>
        <w:t>125,7</w:t>
      </w:r>
      <w:r w:rsidRPr="005A762B">
        <w:rPr>
          <w:rFonts w:ascii="Times New Roman" w:hAnsi="Times New Roman"/>
          <w:sz w:val="27"/>
          <w:szCs w:val="27"/>
        </w:rPr>
        <w:t xml:space="preserve"> тыс. рублей, </w:t>
      </w:r>
      <w:r>
        <w:rPr>
          <w:rFonts w:ascii="Times New Roman" w:hAnsi="Times New Roman"/>
          <w:sz w:val="27"/>
          <w:szCs w:val="27"/>
        </w:rPr>
        <w:t>или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FB34F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4,1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5A762B">
        <w:rPr>
          <w:rFonts w:ascii="Times New Roman" w:hAnsi="Times New Roman"/>
          <w:sz w:val="27"/>
          <w:szCs w:val="27"/>
        </w:rPr>
        <w:t>.</w:t>
      </w:r>
    </w:p>
    <w:p w:rsidR="00FB34FE" w:rsidRDefault="00FB34FE" w:rsidP="00FB0CB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FB34FE" w:rsidRPr="00392A9C" w:rsidRDefault="00FB34FE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>
        <w:rPr>
          <w:rFonts w:ascii="Times New Roman" w:hAnsi="Times New Roman"/>
          <w:sz w:val="27"/>
          <w:szCs w:val="27"/>
        </w:rPr>
        <w:t>Паскинской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от </w:t>
      </w:r>
      <w:r>
        <w:rPr>
          <w:rFonts w:ascii="Times New Roman" w:hAnsi="Times New Roman"/>
          <w:sz w:val="27"/>
          <w:szCs w:val="27"/>
        </w:rPr>
        <w:t>18</w:t>
      </w:r>
      <w:r w:rsidRPr="00392A9C">
        <w:rPr>
          <w:rFonts w:ascii="Times New Roman" w:hAnsi="Times New Roman"/>
          <w:sz w:val="27"/>
          <w:szCs w:val="27"/>
        </w:rPr>
        <w:t xml:space="preserve">.12.2023 № </w:t>
      </w:r>
      <w:r>
        <w:rPr>
          <w:rFonts w:ascii="Times New Roman" w:hAnsi="Times New Roman"/>
          <w:sz w:val="27"/>
          <w:szCs w:val="27"/>
        </w:rPr>
        <w:t>6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>
        <w:rPr>
          <w:rFonts w:ascii="Times New Roman" w:hAnsi="Times New Roman"/>
          <w:sz w:val="27"/>
          <w:szCs w:val="27"/>
        </w:rPr>
        <w:t>Паскинского</w:t>
      </w:r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FB34FE" w:rsidRPr="00392A9C" w:rsidRDefault="00FB34FE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>
        <w:rPr>
          <w:rFonts w:ascii="Times New Roman" w:hAnsi="Times New Roman"/>
          <w:sz w:val="27"/>
          <w:szCs w:val="27"/>
        </w:rPr>
        <w:t>Паскинской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23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</w:rPr>
        <w:t>7/2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>
        <w:rPr>
          <w:rFonts w:ascii="Times New Roman" w:hAnsi="Times New Roman"/>
          <w:color w:val="000000"/>
          <w:sz w:val="27"/>
          <w:szCs w:val="27"/>
        </w:rPr>
        <w:t>318,5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FB34FE" w:rsidRPr="00392A9C" w:rsidRDefault="00FB34FE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>
        <w:rPr>
          <w:rFonts w:ascii="Times New Roman" w:hAnsi="Times New Roman"/>
          <w:color w:val="000000"/>
          <w:sz w:val="27"/>
          <w:szCs w:val="27"/>
        </w:rPr>
        <w:t>сложился дефицит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>
        <w:rPr>
          <w:rFonts w:ascii="Times New Roman" w:hAnsi="Times New Roman"/>
          <w:color w:val="000000"/>
          <w:sz w:val="27"/>
          <w:szCs w:val="27"/>
        </w:rPr>
        <w:t>в сумме 120,8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FB34FE" w:rsidRDefault="00FB34FE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FB34FE" w:rsidRPr="00392A9C" w:rsidRDefault="00FB34FE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FB34FE" w:rsidRDefault="00FB34FE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</w:p>
    <w:p w:rsidR="00FB34FE" w:rsidRDefault="00FB34FE" w:rsidP="00FB0CB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FB34FE" w:rsidRPr="00B023DE" w:rsidRDefault="00FB34FE" w:rsidP="00FB0CBF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FB34FE" w:rsidRPr="00B023DE" w:rsidRDefault="00FB34FE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>
        <w:rPr>
          <w:rFonts w:ascii="Times New Roman" w:hAnsi="Times New Roman"/>
          <w:sz w:val="27"/>
          <w:szCs w:val="27"/>
        </w:rPr>
        <w:t>Паскинского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был утвержден в сумме </w:t>
      </w:r>
      <w:r>
        <w:rPr>
          <w:rFonts w:ascii="Times New Roman" w:hAnsi="Times New Roman"/>
          <w:color w:val="000000"/>
          <w:sz w:val="27"/>
          <w:szCs w:val="27"/>
        </w:rPr>
        <w:t>1,0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тыс. рублей от общих расходов бюджета поселения, что соответствует части 3 статьи 81 бюджетного Кодекса Российской Федерации. Согласно отчету (ф.0503117) бюджетные ассигнования резервного фонда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году не использовались.</w:t>
      </w:r>
    </w:p>
    <w:p w:rsidR="00FB34FE" w:rsidRPr="00392A9C" w:rsidRDefault="00FB34FE" w:rsidP="00FB0CB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FB34FE" w:rsidRPr="00392A9C" w:rsidRDefault="00FB34FE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 w:rsidR="00E36576">
        <w:rPr>
          <w:rFonts w:ascii="Times New Roman" w:hAnsi="Times New Roman"/>
          <w:sz w:val="27"/>
          <w:szCs w:val="27"/>
        </w:rPr>
        <w:t>6</w:t>
      </w:r>
      <w:r>
        <w:rPr>
          <w:rFonts w:ascii="Times New Roman" w:hAnsi="Times New Roman"/>
          <w:sz w:val="27"/>
          <w:szCs w:val="27"/>
        </w:rPr>
        <w:t xml:space="preserve"> </w:t>
      </w:r>
      <w:r w:rsidRPr="00392A9C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Плановый объем расходов бюджета, включенный в муниципальные программы, составил </w:t>
      </w:r>
      <w:r w:rsidR="00E36576">
        <w:rPr>
          <w:rFonts w:ascii="Times New Roman" w:hAnsi="Times New Roman"/>
          <w:sz w:val="27"/>
          <w:szCs w:val="27"/>
        </w:rPr>
        <w:t>2274,8</w:t>
      </w:r>
      <w:r w:rsidRPr="00392A9C">
        <w:rPr>
          <w:rFonts w:ascii="Times New Roman" w:hAnsi="Times New Roman"/>
          <w:sz w:val="27"/>
          <w:szCs w:val="27"/>
        </w:rPr>
        <w:t xml:space="preserve"> тыс. рублей, или </w:t>
      </w:r>
      <w:r w:rsidR="00E36576">
        <w:rPr>
          <w:rFonts w:ascii="Times New Roman" w:hAnsi="Times New Roman"/>
          <w:sz w:val="27"/>
          <w:szCs w:val="27"/>
        </w:rPr>
        <w:t>71,8</w:t>
      </w:r>
      <w:r w:rsidRPr="00392A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%</w:t>
      </w:r>
      <w:r w:rsidRPr="00392A9C">
        <w:rPr>
          <w:rFonts w:ascii="Times New Roman" w:hAnsi="Times New Roman"/>
          <w:sz w:val="27"/>
          <w:szCs w:val="27"/>
        </w:rPr>
        <w:t xml:space="preserve"> от общего планируемого объема расходов бюджета поселения.</w:t>
      </w:r>
    </w:p>
    <w:p w:rsidR="00FB34FE" w:rsidRDefault="00FB34FE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>Расходы бюджета за 2024 год в</w:t>
      </w:r>
      <w:r w:rsidRPr="00DE21F5">
        <w:rPr>
          <w:rFonts w:ascii="Times New Roman" w:hAnsi="Times New Roman"/>
          <w:sz w:val="27"/>
          <w:szCs w:val="27"/>
        </w:rPr>
        <w:t xml:space="preserve"> разрезе </w:t>
      </w:r>
      <w:r>
        <w:rPr>
          <w:rFonts w:ascii="Times New Roman" w:hAnsi="Times New Roman"/>
          <w:sz w:val="27"/>
          <w:szCs w:val="27"/>
        </w:rPr>
        <w:t xml:space="preserve">муниципальных </w:t>
      </w:r>
      <w:r w:rsidRPr="00DE21F5">
        <w:rPr>
          <w:rFonts w:ascii="Times New Roman" w:hAnsi="Times New Roman"/>
          <w:sz w:val="27"/>
          <w:szCs w:val="27"/>
        </w:rPr>
        <w:t>программ поселения представлены в таблице: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828"/>
        <w:gridCol w:w="2126"/>
        <w:gridCol w:w="1701"/>
        <w:gridCol w:w="1417"/>
      </w:tblGrid>
      <w:tr w:rsidR="00CA4DBE" w:rsidRPr="00913671" w:rsidTr="0006655A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государственной программы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Утверждено сводной бюджетной росписью на 01.01.202</w:t>
            </w:r>
            <w:r w:rsidR="00E36576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</w:p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Исполнено на 01.01.202</w:t>
            </w:r>
            <w:r w:rsidR="00E36576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, тыс. рублей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Процент исполнения на 01.01.202</w:t>
            </w:r>
            <w:r w:rsidR="00E36576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, (%)</w:t>
            </w:r>
          </w:p>
        </w:tc>
      </w:tr>
      <w:tr w:rsidR="00CA4DBE" w:rsidRPr="00913671" w:rsidTr="0006655A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CA4DBE" w:rsidRPr="00913671" w:rsidTr="0006655A">
        <w:trPr>
          <w:trHeight w:val="160"/>
        </w:trPr>
        <w:tc>
          <w:tcPr>
            <w:tcW w:w="4410" w:type="dxa"/>
            <w:gridSpan w:val="2"/>
            <w:shd w:val="clear" w:color="auto" w:fill="auto"/>
          </w:tcPr>
          <w:p w:rsidR="00CA4DBE" w:rsidRPr="00FB0CBF" w:rsidRDefault="00CA4DBE" w:rsidP="00CA4DBE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Всего по муниципальным программам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A4DBE" w:rsidRPr="00FB0CBF" w:rsidRDefault="00E36576" w:rsidP="00CA4DB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2274,8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4DBE" w:rsidRPr="00FB0CBF" w:rsidRDefault="00E36576" w:rsidP="00CA4DB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2132,6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A4DBE" w:rsidRPr="00FB0CBF" w:rsidRDefault="00E36576" w:rsidP="00CA4DB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93,7</w:t>
            </w:r>
            <w:r w:rsidR="00C1188D" w:rsidRPr="00FB0CBF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%</w:t>
            </w:r>
          </w:p>
        </w:tc>
      </w:tr>
      <w:tr w:rsidR="00D552AB" w:rsidRPr="00913671" w:rsidTr="0006655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D552AB" w:rsidRPr="00913671" w:rsidRDefault="00D552AB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D552AB" w:rsidRPr="00FB0CBF" w:rsidRDefault="00D552AB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«Муниципальная политика»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552AB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1285,3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552AB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1217,4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52AB" w:rsidRPr="00FB0CBF" w:rsidRDefault="000B7332" w:rsidP="00CA4DB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  <w:r w:rsidR="00E36576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="00CF6930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  <w:r w:rsidR="00E36576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</w:tr>
      <w:tr w:rsidR="00CA4DBE" w:rsidRPr="00913671" w:rsidTr="0006655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CA4DBE" w:rsidRPr="00FB0CBF" w:rsidRDefault="00CA4DBE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="00D552AB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Пожарная безопасность</w:t>
            </w: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A4DBE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41,1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A4DBE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A4DBE" w:rsidRPr="00FB0CBF" w:rsidRDefault="00E36576" w:rsidP="00CA4DB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53,6</w:t>
            </w:r>
            <w:r w:rsidR="00CF6930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</w:tr>
      <w:tr w:rsidR="0083380C" w:rsidRPr="00913671" w:rsidTr="0006655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83380C" w:rsidRPr="00913671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83380C" w:rsidRPr="00FB0CBF" w:rsidRDefault="0083380C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«Противодействие коррупции»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83380C" w:rsidRPr="00FB0CBF" w:rsidRDefault="000B7332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3380C" w:rsidRPr="00FB0CBF" w:rsidRDefault="000B7332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3380C" w:rsidRPr="00FB0CBF" w:rsidRDefault="000B7332" w:rsidP="00CA4DB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3380C" w:rsidRPr="00913671" w:rsidTr="0006655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83380C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83380C" w:rsidRPr="00FB0CBF" w:rsidRDefault="00F64EDC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Pr="00FB0CBF">
              <w:rPr>
                <w:rFonts w:ascii="Times New Roman" w:hAnsi="Times New Roman"/>
                <w:sz w:val="18"/>
                <w:szCs w:val="18"/>
              </w:rPr>
              <w:t>Комплексное развитие транспортной инфраструктуры</w:t>
            </w: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»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83380C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320,8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3380C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282,7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3380C" w:rsidRPr="00FB0CBF" w:rsidRDefault="00E36576" w:rsidP="00CA4DB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90,3</w:t>
            </w:r>
            <w:r w:rsidR="00F64EDC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</w:tr>
      <w:tr w:rsidR="00F64EDC" w:rsidRPr="00913671" w:rsidTr="0006655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F64EDC" w:rsidRPr="00FB0CBF" w:rsidRDefault="00F64EDC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«Благоустройство территории»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F64EDC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36,6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64EDC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4EDC" w:rsidRPr="00FB0CBF" w:rsidRDefault="00606EAD" w:rsidP="00CA4DB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="00E36576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  <w:r w:rsidR="00F64EDC"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</w:tr>
      <w:tr w:rsidR="00F64EDC" w:rsidRPr="00913671" w:rsidTr="0006655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F64EDC" w:rsidRPr="00FB0CBF" w:rsidRDefault="00F64EDC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«Управление имуществом»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F64EDC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590,0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64EDC" w:rsidRPr="00FB0CBF" w:rsidRDefault="00E36576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590,0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4EDC" w:rsidRPr="00FB0CBF" w:rsidRDefault="00E36576" w:rsidP="00CA4DB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CBF">
              <w:rPr>
                <w:rFonts w:ascii="Times New Roman" w:hAnsi="Times New Roman"/>
                <w:sz w:val="18"/>
                <w:szCs w:val="18"/>
                <w:lang w:eastAsia="ru-RU"/>
              </w:rPr>
              <w:t>100%</w:t>
            </w:r>
          </w:p>
        </w:tc>
      </w:tr>
    </w:tbl>
    <w:p w:rsidR="0006655A" w:rsidRDefault="0006655A" w:rsidP="00D7505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A762B">
        <w:rPr>
          <w:rFonts w:ascii="Times New Roman" w:hAnsi="Times New Roman"/>
          <w:sz w:val="27"/>
          <w:szCs w:val="27"/>
        </w:rPr>
        <w:t xml:space="preserve">По итогам 2024 года уровень исполнения расходов бюджета  поселения в рамках </w:t>
      </w:r>
      <w:r>
        <w:rPr>
          <w:rFonts w:ascii="Times New Roman" w:hAnsi="Times New Roman"/>
          <w:sz w:val="27"/>
          <w:szCs w:val="27"/>
        </w:rPr>
        <w:t>муниципальных</w:t>
      </w:r>
      <w:r w:rsidRPr="005A762B">
        <w:rPr>
          <w:rFonts w:ascii="Times New Roman" w:hAnsi="Times New Roman"/>
          <w:sz w:val="27"/>
          <w:szCs w:val="27"/>
        </w:rPr>
        <w:t xml:space="preserve"> программ составил </w:t>
      </w:r>
      <w:r>
        <w:rPr>
          <w:rFonts w:ascii="Times New Roman" w:hAnsi="Times New Roman"/>
          <w:sz w:val="27"/>
          <w:szCs w:val="27"/>
        </w:rPr>
        <w:t>93,7%</w:t>
      </w:r>
      <w:r w:rsidRPr="005A762B">
        <w:rPr>
          <w:rFonts w:ascii="Times New Roman" w:hAnsi="Times New Roman"/>
          <w:sz w:val="27"/>
          <w:szCs w:val="27"/>
        </w:rPr>
        <w:t xml:space="preserve">, или </w:t>
      </w:r>
      <w:r>
        <w:rPr>
          <w:rFonts w:ascii="Times New Roman" w:hAnsi="Times New Roman"/>
          <w:sz w:val="27"/>
          <w:szCs w:val="27"/>
        </w:rPr>
        <w:t>2132,6</w:t>
      </w:r>
      <w:r w:rsidRPr="005A762B">
        <w:rPr>
          <w:rFonts w:ascii="Times New Roman" w:hAnsi="Times New Roman"/>
          <w:sz w:val="27"/>
          <w:szCs w:val="27"/>
        </w:rPr>
        <w:t> тыс. рублей.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1D64C9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>
        <w:rPr>
          <w:rFonts w:ascii="Times New Roman" w:hAnsi="Times New Roman"/>
          <w:sz w:val="27"/>
          <w:szCs w:val="27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Муниципальная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политика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Паскинского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</w:t>
      </w:r>
      <w:r w:rsidRPr="001D64C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1217,4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94,7%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57,1%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D7505D" w:rsidRDefault="00D7505D" w:rsidP="0006655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BC065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>Подготовка и повышение квалификации лиц, замещающих муниципальные должности по основным вопросам деятельности органов местного самоуправления»</w:t>
      </w:r>
      <w:r>
        <w:rPr>
          <w:rFonts w:ascii="Times New Roman" w:hAnsi="Times New Roman"/>
          <w:sz w:val="27"/>
          <w:szCs w:val="27"/>
        </w:rPr>
        <w:t xml:space="preserve">», расходы исполнены в сумме 14,0 тыс. рублей или 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7505D">
        <w:rPr>
          <w:rFonts w:ascii="Times New Roman" w:hAnsi="Times New Roman"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</w:rPr>
        <w:t xml:space="preserve">субсидия из областного бюджета составила </w:t>
      </w:r>
      <w:r>
        <w:rPr>
          <w:rFonts w:ascii="Times New Roman" w:hAnsi="Times New Roman"/>
          <w:sz w:val="27"/>
          <w:szCs w:val="27"/>
        </w:rPr>
        <w:t>13,9</w:t>
      </w:r>
      <w:r w:rsidRPr="002830AB">
        <w:rPr>
          <w:rFonts w:ascii="Times New Roman" w:hAnsi="Times New Roman"/>
          <w:sz w:val="27"/>
          <w:szCs w:val="27"/>
        </w:rPr>
        <w:t xml:space="preserve"> тыс. рублей, софинансирование, средства местного бюджета составили </w:t>
      </w:r>
      <w:r>
        <w:rPr>
          <w:rFonts w:ascii="Times New Roman" w:hAnsi="Times New Roman"/>
          <w:sz w:val="27"/>
          <w:szCs w:val="27"/>
        </w:rPr>
        <w:t>0,1</w:t>
      </w:r>
      <w:r w:rsidRPr="002830AB">
        <w:rPr>
          <w:rFonts w:ascii="Times New Roman" w:hAnsi="Times New Roman"/>
          <w:sz w:val="27"/>
          <w:szCs w:val="27"/>
        </w:rPr>
        <w:t xml:space="preserve"> тыс. рублей;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«Создание условий для обеспечения выполнения органами местного самоуправления своих полномочий», расходы исполнены в сумме </w:t>
      </w:r>
      <w:r w:rsidR="00D7505D">
        <w:rPr>
          <w:rFonts w:ascii="Times New Roman" w:hAnsi="Times New Roman"/>
          <w:sz w:val="27"/>
          <w:szCs w:val="27"/>
        </w:rPr>
        <w:t>838,1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D7505D">
        <w:rPr>
          <w:rFonts w:ascii="Times New Roman" w:hAnsi="Times New Roman"/>
          <w:sz w:val="27"/>
          <w:szCs w:val="27"/>
        </w:rPr>
        <w:t>92,5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«Дополнительное пенсионное обеспечение пенсионеров, лицам, замещавшим муниципальные должности и должности муниципальной службы», расходы исполнены в сумме </w:t>
      </w:r>
      <w:r w:rsidR="00D7505D">
        <w:rPr>
          <w:rFonts w:ascii="Times New Roman" w:hAnsi="Times New Roman"/>
          <w:sz w:val="27"/>
          <w:szCs w:val="27"/>
        </w:rPr>
        <w:t>125,7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D7505D">
        <w:rPr>
          <w:rFonts w:ascii="Times New Roman" w:hAnsi="Times New Roman"/>
          <w:sz w:val="27"/>
          <w:szCs w:val="27"/>
        </w:rPr>
        <w:t>100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D7505D" w:rsidRDefault="00D7505D" w:rsidP="0006655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Пожарная безопасность Пасинского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поселения»</w:t>
      </w:r>
      <w:r>
        <w:rPr>
          <w:rFonts w:ascii="Times New Roman" w:hAnsi="Times New Roman"/>
          <w:sz w:val="27"/>
          <w:szCs w:val="27"/>
        </w:rPr>
        <w:t xml:space="preserve">, расходы исполнены в сумме 22,0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53,6%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1%,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все расходы направлены:</w:t>
      </w:r>
    </w:p>
    <w:p w:rsidR="00D7505D" w:rsidRDefault="00D7505D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226709">
        <w:rPr>
          <w:rFonts w:ascii="Times New Roman" w:hAnsi="Times New Roman"/>
          <w:sz w:val="27"/>
          <w:szCs w:val="27"/>
        </w:rPr>
        <w:t>Обеспечение первичных мер пожарной безопасности, усиление противопожарной защиты</w:t>
      </w:r>
      <w:r>
        <w:rPr>
          <w:rFonts w:ascii="Times New Roman" w:hAnsi="Times New Roman"/>
          <w:sz w:val="27"/>
          <w:szCs w:val="27"/>
        </w:rPr>
        <w:t>;</w:t>
      </w:r>
    </w:p>
    <w:p w:rsidR="00D7505D" w:rsidRDefault="00D7505D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«Создание финансовых, материальных и иных резервов» при уточненном плане  1,0 тыс. рублей, с</w:t>
      </w:r>
      <w:r w:rsidRPr="001D64C9">
        <w:rPr>
          <w:rFonts w:ascii="Times New Roman" w:hAnsi="Times New Roman"/>
          <w:sz w:val="27"/>
          <w:szCs w:val="27"/>
        </w:rPr>
        <w:t>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не расходовались</w:t>
      </w:r>
      <w:r>
        <w:rPr>
          <w:rFonts w:ascii="Times New Roman" w:hAnsi="Times New Roman"/>
          <w:sz w:val="27"/>
          <w:szCs w:val="27"/>
        </w:rPr>
        <w:t>.</w:t>
      </w:r>
    </w:p>
    <w:p w:rsidR="00DC71ED" w:rsidRDefault="00DC71ED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Противодействие коррупции в Пасинском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м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поселени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и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DC71ED">
        <w:rPr>
          <w:rFonts w:ascii="Times New Roman" w:hAnsi="Times New Roman"/>
          <w:sz w:val="27"/>
          <w:szCs w:val="27"/>
        </w:rPr>
        <w:t>«Противодействие коррупции в Пасинском сельском поселении»</w:t>
      </w:r>
      <w:r>
        <w:rPr>
          <w:rFonts w:ascii="Times New Roman" w:hAnsi="Times New Roman"/>
          <w:sz w:val="27"/>
          <w:szCs w:val="27"/>
        </w:rPr>
        <w:t xml:space="preserve"> при плане 1,5 тыс. рублей, с</w:t>
      </w:r>
      <w:r w:rsidRPr="001D64C9">
        <w:rPr>
          <w:rFonts w:ascii="Times New Roman" w:hAnsi="Times New Roman"/>
          <w:sz w:val="27"/>
          <w:szCs w:val="27"/>
        </w:rPr>
        <w:t xml:space="preserve">редства </w:t>
      </w:r>
      <w:r>
        <w:rPr>
          <w:rFonts w:ascii="Times New Roman" w:hAnsi="Times New Roman"/>
          <w:sz w:val="27"/>
          <w:szCs w:val="27"/>
        </w:rPr>
        <w:t>в 2024 году</w:t>
      </w:r>
      <w:r w:rsidRPr="007F2290">
        <w:rPr>
          <w:rFonts w:ascii="Times New Roman" w:hAnsi="Times New Roman"/>
          <w:sz w:val="27"/>
          <w:szCs w:val="27"/>
        </w:rPr>
        <w:t xml:space="preserve"> не расходовались</w:t>
      </w:r>
      <w:r>
        <w:rPr>
          <w:rFonts w:ascii="Times New Roman" w:hAnsi="Times New Roman"/>
          <w:sz w:val="27"/>
          <w:szCs w:val="27"/>
        </w:rPr>
        <w:t>.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BC62C3">
        <w:rPr>
          <w:rFonts w:ascii="Times New Roman" w:hAnsi="Times New Roman"/>
          <w:b/>
          <w:bCs/>
          <w:sz w:val="27"/>
          <w:szCs w:val="27"/>
          <w:u w:val="single"/>
        </w:rPr>
        <w:t>«Комплексное развитие транспортной инфраструктуры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 w:rsidR="00DC71ED">
        <w:rPr>
          <w:rFonts w:ascii="Times New Roman" w:hAnsi="Times New Roman"/>
          <w:b/>
          <w:bCs/>
          <w:sz w:val="27"/>
          <w:szCs w:val="27"/>
          <w:u w:val="single"/>
        </w:rPr>
        <w:t>Паскинского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поселения»</w:t>
      </w:r>
      <w:r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0D0EBE">
        <w:rPr>
          <w:rFonts w:ascii="Times New Roman" w:hAnsi="Times New Roman"/>
          <w:sz w:val="27"/>
          <w:szCs w:val="27"/>
        </w:rPr>
        <w:t>289,7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0D0EBE">
        <w:rPr>
          <w:rFonts w:ascii="Times New Roman" w:hAnsi="Times New Roman"/>
          <w:sz w:val="27"/>
          <w:szCs w:val="27"/>
        </w:rPr>
        <w:t>90,3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1</w:t>
      </w:r>
      <w:r w:rsidR="000D0EB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3,6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все расходы направлены: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BC759C">
        <w:rPr>
          <w:rFonts w:ascii="Times New Roman" w:hAnsi="Times New Roman"/>
          <w:sz w:val="27"/>
          <w:szCs w:val="27"/>
        </w:rPr>
        <w:t xml:space="preserve">Содержание </w:t>
      </w:r>
      <w:r w:rsidR="000D0EBE">
        <w:rPr>
          <w:rFonts w:ascii="Times New Roman" w:hAnsi="Times New Roman"/>
          <w:sz w:val="27"/>
          <w:szCs w:val="27"/>
        </w:rPr>
        <w:t xml:space="preserve"> и ремонт </w:t>
      </w:r>
      <w:r w:rsidRPr="00BC759C">
        <w:rPr>
          <w:rFonts w:ascii="Times New Roman" w:hAnsi="Times New Roman"/>
          <w:sz w:val="27"/>
          <w:szCs w:val="27"/>
        </w:rPr>
        <w:t>автомобильных дорог общего пользования местного значения</w:t>
      </w:r>
      <w:r>
        <w:rPr>
          <w:rFonts w:ascii="Times New Roman" w:hAnsi="Times New Roman"/>
          <w:sz w:val="27"/>
          <w:szCs w:val="27"/>
        </w:rPr>
        <w:t>;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М</w:t>
      </w:r>
      <w:r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Pr="008442F1">
        <w:rPr>
          <w:rFonts w:ascii="Times New Roman" w:hAnsi="Times New Roman"/>
          <w:sz w:val="27"/>
          <w:szCs w:val="27"/>
        </w:rPr>
        <w:t xml:space="preserve"> </w:t>
      </w:r>
      <w:r w:rsidRPr="006B4D58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P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Благоустройство территории </w:t>
      </w:r>
      <w:r w:rsidR="000D0EBE">
        <w:rPr>
          <w:rFonts w:ascii="Times New Roman" w:hAnsi="Times New Roman"/>
          <w:b/>
          <w:bCs/>
          <w:sz w:val="27"/>
          <w:szCs w:val="27"/>
          <w:u w:val="single"/>
        </w:rPr>
        <w:t>Паскинского</w:t>
      </w:r>
      <w:r w:rsidRP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 на 202</w:t>
      </w:r>
      <w:r w:rsidR="000D0EBE">
        <w:rPr>
          <w:rFonts w:ascii="Times New Roman" w:hAnsi="Times New Roman"/>
          <w:b/>
          <w:bCs/>
          <w:sz w:val="27"/>
          <w:szCs w:val="27"/>
          <w:u w:val="single"/>
        </w:rPr>
        <w:t>4</w:t>
      </w:r>
      <w:r w:rsidRPr="00BC759C">
        <w:rPr>
          <w:rFonts w:ascii="Times New Roman" w:hAnsi="Times New Roman"/>
          <w:b/>
          <w:bCs/>
          <w:sz w:val="27"/>
          <w:szCs w:val="27"/>
          <w:u w:val="single"/>
        </w:rPr>
        <w:t>-2029 годы»</w:t>
      </w:r>
      <w:r w:rsidR="000D0EBE">
        <w:rPr>
          <w:rFonts w:ascii="Times New Roman" w:hAnsi="Times New Roman"/>
          <w:b/>
          <w:bCs/>
          <w:sz w:val="27"/>
          <w:szCs w:val="27"/>
          <w:u w:val="single"/>
        </w:rPr>
        <w:t xml:space="preserve">, </w:t>
      </w:r>
      <w:r w:rsidR="000D0EBE" w:rsidRPr="000D0EBE">
        <w:rPr>
          <w:rFonts w:ascii="Times New Roman" w:hAnsi="Times New Roman"/>
          <w:sz w:val="27"/>
          <w:szCs w:val="27"/>
        </w:rPr>
        <w:t>все</w:t>
      </w:r>
      <w:r w:rsidRPr="007927B1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bCs/>
          <w:sz w:val="27"/>
          <w:szCs w:val="27"/>
        </w:rPr>
        <w:t>асходы</w:t>
      </w:r>
      <w:r w:rsidR="000D0EBE">
        <w:rPr>
          <w:rFonts w:ascii="Times New Roman" w:hAnsi="Times New Roman"/>
          <w:bCs/>
          <w:sz w:val="27"/>
          <w:szCs w:val="27"/>
        </w:rPr>
        <w:t xml:space="preserve"> направлены: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на  мероприятие «</w:t>
      </w:r>
      <w:r w:rsidRPr="00BC759C">
        <w:rPr>
          <w:rFonts w:ascii="Times New Roman" w:hAnsi="Times New Roman"/>
          <w:sz w:val="27"/>
          <w:szCs w:val="27"/>
        </w:rPr>
        <w:t>Обслуживание уличного освещения</w:t>
      </w:r>
      <w:r>
        <w:rPr>
          <w:rFonts w:ascii="Times New Roman" w:hAnsi="Times New Roman"/>
          <w:sz w:val="27"/>
          <w:szCs w:val="27"/>
        </w:rPr>
        <w:t xml:space="preserve">» расходы составили </w:t>
      </w:r>
      <w:r w:rsidR="000D0EBE">
        <w:rPr>
          <w:rFonts w:ascii="Times New Roman" w:hAnsi="Times New Roman"/>
          <w:sz w:val="27"/>
          <w:szCs w:val="27"/>
        </w:rPr>
        <w:t>13,5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0D0EBE">
        <w:rPr>
          <w:rFonts w:ascii="Times New Roman" w:hAnsi="Times New Roman"/>
          <w:sz w:val="27"/>
          <w:szCs w:val="27"/>
        </w:rPr>
        <w:t>36,7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0D0EB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0D0EBE" w:rsidRPr="000D0EB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0D0EBE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 w:rsidR="000D0EB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="000D0EBE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 w:rsidR="000D0EB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0,6%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E36576" w:rsidRPr="002830AB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2830AB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У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правление</w:t>
      </w:r>
      <w:r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имуществом муниципальн</w:t>
      </w:r>
      <w:r w:rsidR="000D0EBE">
        <w:rPr>
          <w:rFonts w:ascii="Times New Roman" w:hAnsi="Times New Roman"/>
          <w:b/>
          <w:bCs/>
          <w:sz w:val="27"/>
          <w:szCs w:val="27"/>
          <w:u w:val="single"/>
        </w:rPr>
        <w:t>ым имуществом»,</w:t>
      </w:r>
      <w:r w:rsidRPr="002830AB">
        <w:rPr>
          <w:rFonts w:ascii="Times New Roman" w:hAnsi="Times New Roman"/>
          <w:bCs/>
          <w:sz w:val="27"/>
          <w:szCs w:val="27"/>
        </w:rPr>
        <w:t xml:space="preserve"> расходы исполнены в сумме </w:t>
      </w:r>
      <w:r>
        <w:rPr>
          <w:rFonts w:ascii="Times New Roman" w:hAnsi="Times New Roman"/>
          <w:bCs/>
          <w:sz w:val="27"/>
          <w:szCs w:val="27"/>
        </w:rPr>
        <w:t>5</w:t>
      </w:r>
      <w:r w:rsidR="000D0EBE">
        <w:rPr>
          <w:rFonts w:ascii="Times New Roman" w:hAnsi="Times New Roman"/>
          <w:bCs/>
          <w:sz w:val="27"/>
          <w:szCs w:val="27"/>
        </w:rPr>
        <w:t>9</w:t>
      </w:r>
      <w:r w:rsidRPr="002830AB">
        <w:rPr>
          <w:rFonts w:ascii="Times New Roman" w:hAnsi="Times New Roman"/>
          <w:bCs/>
          <w:sz w:val="27"/>
          <w:szCs w:val="27"/>
        </w:rPr>
        <w:t xml:space="preserve">0,0  тыс. рублей </w:t>
      </w:r>
      <w:r w:rsidRPr="002830AB">
        <w:rPr>
          <w:rFonts w:ascii="Times New Roman" w:hAnsi="Times New Roman"/>
          <w:sz w:val="27"/>
          <w:szCs w:val="27"/>
        </w:rPr>
        <w:t>или 100 %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2830AB">
        <w:rPr>
          <w:rFonts w:ascii="Times New Roman" w:hAnsi="Times New Roman"/>
          <w:bCs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0D0EBE">
        <w:rPr>
          <w:rFonts w:ascii="Times New Roman" w:hAnsi="Times New Roman"/>
          <w:sz w:val="27"/>
          <w:szCs w:val="27"/>
          <w:shd w:val="clear" w:color="auto" w:fill="FEFFFE"/>
        </w:rPr>
        <w:t>27,7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все расходы направлены:</w:t>
      </w:r>
    </w:p>
    <w:p w:rsidR="00E36576" w:rsidRDefault="00E36576" w:rsidP="0006655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2830AB">
        <w:rPr>
          <w:rFonts w:ascii="Times New Roman" w:hAnsi="Times New Roman"/>
          <w:sz w:val="27"/>
          <w:szCs w:val="27"/>
        </w:rPr>
        <w:t xml:space="preserve">на мероприятие «На подготовку сведений о границах населенных пунктов и границах территориальных зон», субсидия из областного бюджета составила </w:t>
      </w:r>
      <w:r w:rsidR="000D0EBE">
        <w:rPr>
          <w:rFonts w:ascii="Times New Roman" w:hAnsi="Times New Roman"/>
          <w:sz w:val="27"/>
          <w:szCs w:val="27"/>
        </w:rPr>
        <w:t>531,0</w:t>
      </w:r>
      <w:r w:rsidRPr="002830AB">
        <w:rPr>
          <w:rFonts w:ascii="Times New Roman" w:hAnsi="Times New Roman"/>
          <w:sz w:val="27"/>
          <w:szCs w:val="27"/>
        </w:rPr>
        <w:t xml:space="preserve"> тыс. рублей, софинансирование, средства местного бюджета составили </w:t>
      </w:r>
      <w:r>
        <w:rPr>
          <w:rFonts w:ascii="Times New Roman" w:hAnsi="Times New Roman"/>
          <w:sz w:val="27"/>
          <w:szCs w:val="27"/>
        </w:rPr>
        <w:t>5</w:t>
      </w:r>
      <w:r w:rsidR="000D0EBE">
        <w:rPr>
          <w:rFonts w:ascii="Times New Roman" w:hAnsi="Times New Roman"/>
          <w:sz w:val="27"/>
          <w:szCs w:val="27"/>
        </w:rPr>
        <w:t>9</w:t>
      </w:r>
      <w:r w:rsidRPr="002830AB">
        <w:rPr>
          <w:rFonts w:ascii="Times New Roman" w:hAnsi="Times New Roman"/>
          <w:sz w:val="27"/>
          <w:szCs w:val="27"/>
        </w:rPr>
        <w:t>,0 тыс. рублей;</w:t>
      </w:r>
      <w:r>
        <w:rPr>
          <w:rFonts w:ascii="Times New Roman" w:hAnsi="Times New Roman"/>
          <w:sz w:val="27"/>
          <w:szCs w:val="27"/>
        </w:rPr>
        <w:t xml:space="preserve">          </w:t>
      </w:r>
    </w:p>
    <w:p w:rsidR="00E36576" w:rsidRDefault="00E36576" w:rsidP="0006655A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E36576" w:rsidRDefault="00E36576" w:rsidP="0006655A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Внутренний финансовый аудит годовой бюджетной отчетности Администрации </w:t>
      </w:r>
      <w:r w:rsidR="003C1BD3">
        <w:rPr>
          <w:rFonts w:ascii="Times New Roman" w:hAnsi="Times New Roman"/>
          <w:color w:val="000000"/>
          <w:sz w:val="27"/>
          <w:szCs w:val="27"/>
        </w:rPr>
        <w:t>Паскинского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  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</w:p>
    <w:p w:rsidR="00E36576" w:rsidRPr="00B023DE" w:rsidRDefault="00E36576" w:rsidP="0006655A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E36576" w:rsidRDefault="00E36576" w:rsidP="0006655A">
      <w:pPr>
        <w:shd w:val="clear" w:color="auto" w:fill="FAFAFA"/>
        <w:spacing w:after="0" w:line="240" w:lineRule="auto"/>
        <w:ind w:firstLine="709"/>
        <w:jc w:val="both"/>
        <w:rPr>
          <w:rFonts w:ascii="Arial" w:hAnsi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E36576" w:rsidRPr="001D33F1" w:rsidRDefault="00E36576" w:rsidP="003C1BD3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E36576" w:rsidRPr="001D33F1" w:rsidTr="00730784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01.01.2024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01.01.2025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E36576" w:rsidRPr="001D33F1" w:rsidTr="00730784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E36576" w:rsidP="007307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E36576" w:rsidP="007307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36576" w:rsidRPr="001D33F1" w:rsidTr="00730784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3C1BD3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3C1BD3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18,3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3C1BD3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13,4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36576" w:rsidRPr="001D33F1" w:rsidRDefault="003C1BD3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273,5%</w:t>
            </w:r>
          </w:p>
        </w:tc>
      </w:tr>
      <w:tr w:rsidR="00E36576" w:rsidRPr="001D33F1" w:rsidTr="00730784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3C1BD3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36576">
              <w:rPr>
                <w:rFonts w:ascii="Times New Roman" w:hAnsi="Times New Roman"/>
              </w:rPr>
              <w:t>,7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36576" w:rsidRPr="001D33F1" w:rsidRDefault="00E36576" w:rsidP="0073078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3C1BD3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36576" w:rsidRPr="001D33F1" w:rsidRDefault="00E36576" w:rsidP="0073078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</w:tr>
    </w:tbl>
    <w:p w:rsidR="00E36576" w:rsidRPr="001D33F1" w:rsidRDefault="00E36576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администрации по состоянию на 01.01.2024 года  составляла  </w:t>
      </w:r>
      <w:r w:rsidR="003C1BD3">
        <w:rPr>
          <w:rFonts w:ascii="Times New Roman" w:hAnsi="Times New Roman"/>
          <w:sz w:val="27"/>
          <w:szCs w:val="27"/>
        </w:rPr>
        <w:t>4,9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3C1BD3">
        <w:rPr>
          <w:rFonts w:ascii="Times New Roman" w:hAnsi="Times New Roman"/>
          <w:sz w:val="27"/>
          <w:szCs w:val="27"/>
        </w:rPr>
        <w:t>18,3</w:t>
      </w:r>
      <w:r w:rsidRPr="001D33F1">
        <w:rPr>
          <w:rFonts w:ascii="Times New Roman" w:hAnsi="Times New Roman"/>
          <w:sz w:val="27"/>
          <w:szCs w:val="27"/>
        </w:rPr>
        <w:t xml:space="preserve"> тыс.  рублей, </w:t>
      </w:r>
      <w:r w:rsidR="003C1BD3">
        <w:rPr>
          <w:rFonts w:ascii="Times New Roman" w:hAnsi="Times New Roman"/>
          <w:sz w:val="27"/>
          <w:szCs w:val="27"/>
        </w:rPr>
        <w:t>увеличение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3C1BD3">
        <w:rPr>
          <w:rFonts w:ascii="Times New Roman" w:hAnsi="Times New Roman"/>
          <w:sz w:val="27"/>
          <w:szCs w:val="27"/>
        </w:rPr>
        <w:t>13,4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3C1BD3">
        <w:rPr>
          <w:rFonts w:ascii="Times New Roman" w:hAnsi="Times New Roman"/>
          <w:sz w:val="27"/>
          <w:szCs w:val="27"/>
        </w:rPr>
        <w:t>273,5</w:t>
      </w:r>
      <w:r w:rsidRPr="001D33F1">
        <w:rPr>
          <w:rFonts w:ascii="Times New Roman" w:hAnsi="Times New Roman"/>
          <w:sz w:val="27"/>
          <w:szCs w:val="27"/>
        </w:rPr>
        <w:t>%,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E36576" w:rsidRPr="001D33F1" w:rsidRDefault="00E36576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01.01.2024 года составляла  </w:t>
      </w:r>
      <w:r w:rsidR="003C1BD3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,7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3C1BD3">
        <w:rPr>
          <w:rFonts w:ascii="Times New Roman" w:hAnsi="Times New Roman"/>
          <w:sz w:val="27"/>
          <w:szCs w:val="27"/>
        </w:rPr>
        <w:t>0,00</w:t>
      </w:r>
      <w:r w:rsidRPr="001D33F1">
        <w:rPr>
          <w:rFonts w:ascii="Times New Roman" w:hAnsi="Times New Roman"/>
          <w:sz w:val="27"/>
          <w:szCs w:val="27"/>
        </w:rPr>
        <w:t>. рублей.</w:t>
      </w:r>
    </w:p>
    <w:p w:rsidR="00E36576" w:rsidRDefault="00E36576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Наличие</w:t>
      </w:r>
      <w:r w:rsidR="003C1BD3" w:rsidRPr="001D33F1">
        <w:rPr>
          <w:rFonts w:ascii="Times New Roman" w:hAnsi="Times New Roman"/>
          <w:sz w:val="27"/>
          <w:szCs w:val="27"/>
        </w:rPr>
        <w:t>  дебиторской задолженности на 01.01.2025 года является показателем неэффективного использования бюджетных средств</w:t>
      </w:r>
      <w:r w:rsidR="003C1BD3">
        <w:rPr>
          <w:rFonts w:ascii="Times New Roman" w:hAnsi="Times New Roman"/>
          <w:sz w:val="27"/>
          <w:szCs w:val="27"/>
        </w:rPr>
        <w:t>.</w:t>
      </w:r>
    </w:p>
    <w:p w:rsidR="003C1BD3" w:rsidRDefault="003C1BD3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36576" w:rsidRPr="0064395D" w:rsidRDefault="00E36576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01.01.2025 года </w:t>
      </w:r>
      <w:r w:rsidR="0064395D" w:rsidRPr="0064395D">
        <w:rPr>
          <w:rFonts w:ascii="Times New Roman" w:hAnsi="Times New Roman"/>
          <w:sz w:val="27"/>
          <w:szCs w:val="27"/>
        </w:rPr>
        <w:t>197,</w:t>
      </w:r>
      <w:r w:rsidR="0064395D">
        <w:rPr>
          <w:rFonts w:ascii="Times New Roman" w:hAnsi="Times New Roman"/>
          <w:sz w:val="27"/>
          <w:szCs w:val="27"/>
        </w:rPr>
        <w:t>6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64395D">
        <w:rPr>
          <w:rFonts w:ascii="Times New Roman" w:hAnsi="Times New Roman"/>
          <w:sz w:val="27"/>
          <w:szCs w:val="27"/>
        </w:rPr>
        <w:t>47,7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5C3A77" w:rsidRDefault="005C3A77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3A77">
        <w:rPr>
          <w:rFonts w:ascii="Times New Roman" w:hAnsi="Times New Roman"/>
          <w:sz w:val="27"/>
          <w:szCs w:val="27"/>
        </w:rPr>
        <w:t>Задолженности по налогам, сборам и иным обязательным платежам по Паскинскому сельскому поселению за 2024 год -   нет</w:t>
      </w:r>
      <w:r>
        <w:rPr>
          <w:rFonts w:ascii="Times New Roman" w:hAnsi="Times New Roman"/>
          <w:sz w:val="27"/>
          <w:szCs w:val="27"/>
        </w:rPr>
        <w:t>.</w:t>
      </w:r>
      <w:r w:rsidRPr="00BB3B2C">
        <w:rPr>
          <w:rFonts w:ascii="Times New Roman" w:hAnsi="Times New Roman"/>
          <w:sz w:val="27"/>
          <w:szCs w:val="27"/>
        </w:rPr>
        <w:t xml:space="preserve"> </w:t>
      </w:r>
    </w:p>
    <w:p w:rsidR="00597844" w:rsidRDefault="00597844" w:rsidP="00FB0C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5C3A77" w:rsidRPr="00BB3B2C" w:rsidRDefault="005C3A77" w:rsidP="00FB0CBF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BB3B2C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5C3A77" w:rsidRPr="00BB3B2C" w:rsidRDefault="005C3A77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>
        <w:rPr>
          <w:rFonts w:ascii="Times New Roman" w:hAnsi="Times New Roman"/>
          <w:sz w:val="27"/>
          <w:szCs w:val="27"/>
        </w:rPr>
        <w:t>Паскинского</w:t>
      </w:r>
      <w:r w:rsidRPr="00BB3B2C">
        <w:rPr>
          <w:rFonts w:ascii="Times New Roman" w:hAnsi="Times New Roman"/>
          <w:sz w:val="27"/>
          <w:szCs w:val="27"/>
        </w:rPr>
        <w:t xml:space="preserve"> сельского поселения за 2024 год представлен Администрацией </w:t>
      </w:r>
      <w:r>
        <w:rPr>
          <w:rFonts w:ascii="Times New Roman" w:hAnsi="Times New Roman"/>
          <w:sz w:val="27"/>
          <w:szCs w:val="27"/>
        </w:rPr>
        <w:t>Паскинского</w:t>
      </w:r>
      <w:r w:rsidRPr="00BB3B2C">
        <w:rPr>
          <w:rFonts w:ascii="Times New Roman" w:hAnsi="Times New Roman"/>
          <w:sz w:val="27"/>
          <w:szCs w:val="27"/>
        </w:rPr>
        <w:t xml:space="preserve"> сельского поселения в соответствии с частью 3 статьи 264.1 Бюджетного кодекса Российской Федерации.</w:t>
      </w:r>
    </w:p>
    <w:p w:rsidR="005C3A77" w:rsidRPr="00BB3B2C" w:rsidRDefault="005C3A77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5C3A77" w:rsidRPr="00BB3B2C" w:rsidRDefault="005C3A77" w:rsidP="00FB0CB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5C3A77" w:rsidRPr="00BB3B2C" w:rsidRDefault="005C3A77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 xml:space="preserve">Основные параметры бюджета МО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выполнены.</w:t>
      </w:r>
    </w:p>
    <w:p w:rsidR="005C3A77" w:rsidRPr="00BB3B2C" w:rsidRDefault="005C3A77" w:rsidP="00FB0CB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Администрация сельского поселения не осуществляла внутренний финансовый контроль.</w:t>
      </w:r>
    </w:p>
    <w:p w:rsidR="005C3A77" w:rsidRPr="00BB3B2C" w:rsidRDefault="005C3A77" w:rsidP="00FB0CB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 xml:space="preserve">Внешняя проверка годового отчета об исполнении бюджета МО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год, в целом позволяет сделать вывод о его достоверности. Контрольно-счетная комиссия рекомендует Думе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поселения, рассмотреть и принять отчет Администрации </w:t>
      </w:r>
      <w:r>
        <w:rPr>
          <w:rFonts w:ascii="Times New Roman" w:hAnsi="Times New Roman"/>
          <w:sz w:val="27"/>
          <w:szCs w:val="27"/>
        </w:rPr>
        <w:t>Паскинского</w:t>
      </w:r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 «Об исполнении бюджета  муниципального образования </w:t>
      </w:r>
      <w:r w:rsidRPr="005C3A77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B3B2C">
        <w:rPr>
          <w:rFonts w:ascii="Times New Roman" w:hAnsi="Times New Roman"/>
          <w:sz w:val="27"/>
          <w:szCs w:val="27"/>
        </w:rPr>
        <w:t xml:space="preserve"> о</w:t>
      </w:r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год»</w:t>
      </w:r>
      <w:r w:rsidRPr="00BB3B2C">
        <w:rPr>
          <w:rFonts w:cs="Arial"/>
          <w:color w:val="000000"/>
          <w:sz w:val="27"/>
          <w:szCs w:val="27"/>
        </w:rPr>
        <w:t> </w:t>
      </w:r>
      <w:r w:rsidRPr="00BB3B2C">
        <w:rPr>
          <w:rFonts w:ascii="Times New Roman" w:hAnsi="Times New Roman"/>
          <w:color w:val="000000"/>
          <w:sz w:val="27"/>
          <w:szCs w:val="27"/>
        </w:rPr>
        <w:t>принять к рассмотрению.</w:t>
      </w:r>
    </w:p>
    <w:p w:rsidR="005C3A77" w:rsidRPr="00BB3B2C" w:rsidRDefault="005C3A77" w:rsidP="005C3A77">
      <w:pPr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</w:p>
    <w:p w:rsidR="005C3A77" w:rsidRPr="00BB3B2C" w:rsidRDefault="005C3A77" w:rsidP="005C3A77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Председатель</w:t>
      </w:r>
    </w:p>
    <w:p w:rsidR="005C3A77" w:rsidRPr="00BB3B2C" w:rsidRDefault="005C3A77" w:rsidP="005C3A7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Контрольно-счётной комиссии</w:t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  <w:t xml:space="preserve">      А.Ф.Шарафутдинова</w:t>
      </w:r>
    </w:p>
    <w:p w:rsidR="005C3A77" w:rsidRPr="00BB3B2C" w:rsidRDefault="0006655A" w:rsidP="005C3A7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0</w:t>
      </w:r>
      <w:r w:rsidR="00FB0CBF">
        <w:rPr>
          <w:rFonts w:ascii="Times New Roman" w:hAnsi="Times New Roman"/>
          <w:sz w:val="27"/>
          <w:szCs w:val="27"/>
        </w:rPr>
        <w:t>5</w:t>
      </w:r>
      <w:r w:rsidR="005C3A77" w:rsidRPr="00BB3B2C">
        <w:rPr>
          <w:rFonts w:ascii="Times New Roman" w:hAnsi="Times New Roman"/>
          <w:sz w:val="27"/>
          <w:szCs w:val="27"/>
        </w:rPr>
        <w:t xml:space="preserve">.03.2025г.     </w:t>
      </w:r>
    </w:p>
    <w:p w:rsidR="00533E95" w:rsidRPr="003454E4" w:rsidRDefault="00533E95" w:rsidP="005C3A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33E95" w:rsidRPr="003454E4" w:rsidSect="00FB0CBF">
      <w:pgSz w:w="11906" w:h="16838"/>
      <w:pgMar w:top="567" w:right="851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7544" w:rsidRDefault="00307544" w:rsidP="00F01A5E">
      <w:pPr>
        <w:spacing w:after="0" w:line="240" w:lineRule="auto"/>
      </w:pPr>
      <w:r>
        <w:separator/>
      </w:r>
    </w:p>
  </w:endnote>
  <w:endnote w:type="continuationSeparator" w:id="0">
    <w:p w:rsidR="00307544" w:rsidRDefault="00307544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7544" w:rsidRDefault="00307544" w:rsidP="00F01A5E">
      <w:pPr>
        <w:spacing w:after="0" w:line="240" w:lineRule="auto"/>
      </w:pPr>
      <w:r>
        <w:separator/>
      </w:r>
    </w:p>
  </w:footnote>
  <w:footnote w:type="continuationSeparator" w:id="0">
    <w:p w:rsidR="00307544" w:rsidRDefault="00307544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30409CE"/>
    <w:multiLevelType w:val="hybridMultilevel"/>
    <w:tmpl w:val="FBD0E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4120"/>
    <w:rsid w:val="00005EA6"/>
    <w:rsid w:val="000071C1"/>
    <w:rsid w:val="00007AC2"/>
    <w:rsid w:val="00011958"/>
    <w:rsid w:val="0001216F"/>
    <w:rsid w:val="000141DC"/>
    <w:rsid w:val="000146CD"/>
    <w:rsid w:val="0001532B"/>
    <w:rsid w:val="000166D0"/>
    <w:rsid w:val="00025076"/>
    <w:rsid w:val="000262CC"/>
    <w:rsid w:val="00031F64"/>
    <w:rsid w:val="00032445"/>
    <w:rsid w:val="0004201D"/>
    <w:rsid w:val="0004595E"/>
    <w:rsid w:val="00054FA8"/>
    <w:rsid w:val="00055476"/>
    <w:rsid w:val="000558B5"/>
    <w:rsid w:val="00055C37"/>
    <w:rsid w:val="000617D6"/>
    <w:rsid w:val="000629CB"/>
    <w:rsid w:val="000630B8"/>
    <w:rsid w:val="00064208"/>
    <w:rsid w:val="0006431D"/>
    <w:rsid w:val="00065BA7"/>
    <w:rsid w:val="0006655A"/>
    <w:rsid w:val="0007171F"/>
    <w:rsid w:val="0007275F"/>
    <w:rsid w:val="00074B42"/>
    <w:rsid w:val="0007508B"/>
    <w:rsid w:val="000765DD"/>
    <w:rsid w:val="00081338"/>
    <w:rsid w:val="0008347F"/>
    <w:rsid w:val="000836DB"/>
    <w:rsid w:val="00083BA5"/>
    <w:rsid w:val="000846D3"/>
    <w:rsid w:val="00084959"/>
    <w:rsid w:val="00090AC5"/>
    <w:rsid w:val="00091910"/>
    <w:rsid w:val="000948F4"/>
    <w:rsid w:val="00094F1D"/>
    <w:rsid w:val="00095CC5"/>
    <w:rsid w:val="0009795D"/>
    <w:rsid w:val="00097F17"/>
    <w:rsid w:val="000A1D2F"/>
    <w:rsid w:val="000B11E9"/>
    <w:rsid w:val="000B2260"/>
    <w:rsid w:val="000B2B9B"/>
    <w:rsid w:val="000B34CB"/>
    <w:rsid w:val="000B5974"/>
    <w:rsid w:val="000B7332"/>
    <w:rsid w:val="000C3BA3"/>
    <w:rsid w:val="000C540B"/>
    <w:rsid w:val="000D0EBE"/>
    <w:rsid w:val="000D1F5D"/>
    <w:rsid w:val="000E06B8"/>
    <w:rsid w:val="000E40C1"/>
    <w:rsid w:val="000E4224"/>
    <w:rsid w:val="000E565F"/>
    <w:rsid w:val="000F2186"/>
    <w:rsid w:val="000F4D48"/>
    <w:rsid w:val="000F545A"/>
    <w:rsid w:val="000F5FD1"/>
    <w:rsid w:val="000F6E4B"/>
    <w:rsid w:val="000F7489"/>
    <w:rsid w:val="00103A25"/>
    <w:rsid w:val="00105C00"/>
    <w:rsid w:val="001060AA"/>
    <w:rsid w:val="001066E9"/>
    <w:rsid w:val="001103EB"/>
    <w:rsid w:val="00115B25"/>
    <w:rsid w:val="00116F45"/>
    <w:rsid w:val="001214CE"/>
    <w:rsid w:val="0012241B"/>
    <w:rsid w:val="00122602"/>
    <w:rsid w:val="0012443F"/>
    <w:rsid w:val="001260ED"/>
    <w:rsid w:val="001266B9"/>
    <w:rsid w:val="00126915"/>
    <w:rsid w:val="00126F7D"/>
    <w:rsid w:val="00127DE1"/>
    <w:rsid w:val="00130F1D"/>
    <w:rsid w:val="001329CF"/>
    <w:rsid w:val="0013391A"/>
    <w:rsid w:val="00133FDC"/>
    <w:rsid w:val="001369CE"/>
    <w:rsid w:val="00152683"/>
    <w:rsid w:val="00156AEA"/>
    <w:rsid w:val="00160CFB"/>
    <w:rsid w:val="00161C27"/>
    <w:rsid w:val="0016285A"/>
    <w:rsid w:val="001651B2"/>
    <w:rsid w:val="001654E7"/>
    <w:rsid w:val="00165817"/>
    <w:rsid w:val="00173856"/>
    <w:rsid w:val="00173F9F"/>
    <w:rsid w:val="0017428B"/>
    <w:rsid w:val="00175ECC"/>
    <w:rsid w:val="00181DBB"/>
    <w:rsid w:val="001846A9"/>
    <w:rsid w:val="001863CB"/>
    <w:rsid w:val="001870CB"/>
    <w:rsid w:val="00191391"/>
    <w:rsid w:val="00191939"/>
    <w:rsid w:val="00191D23"/>
    <w:rsid w:val="00192188"/>
    <w:rsid w:val="00193608"/>
    <w:rsid w:val="00197C00"/>
    <w:rsid w:val="001A02C1"/>
    <w:rsid w:val="001A18A9"/>
    <w:rsid w:val="001A2B09"/>
    <w:rsid w:val="001A5835"/>
    <w:rsid w:val="001B1C99"/>
    <w:rsid w:val="001B4256"/>
    <w:rsid w:val="001B4E5E"/>
    <w:rsid w:val="001B7C0C"/>
    <w:rsid w:val="001C2D8E"/>
    <w:rsid w:val="001C377E"/>
    <w:rsid w:val="001C3927"/>
    <w:rsid w:val="001C3E45"/>
    <w:rsid w:val="001C4FE0"/>
    <w:rsid w:val="001C519E"/>
    <w:rsid w:val="001C620B"/>
    <w:rsid w:val="001C6329"/>
    <w:rsid w:val="001C6946"/>
    <w:rsid w:val="001D3DCA"/>
    <w:rsid w:val="001D503E"/>
    <w:rsid w:val="001D5818"/>
    <w:rsid w:val="001D58BA"/>
    <w:rsid w:val="001D6483"/>
    <w:rsid w:val="001E20D0"/>
    <w:rsid w:val="001E2DD2"/>
    <w:rsid w:val="001E2E1A"/>
    <w:rsid w:val="001E3A76"/>
    <w:rsid w:val="001E4D50"/>
    <w:rsid w:val="001E7B1C"/>
    <w:rsid w:val="001E7B99"/>
    <w:rsid w:val="001F11A8"/>
    <w:rsid w:val="001F28F8"/>
    <w:rsid w:val="001F4FDC"/>
    <w:rsid w:val="001F6FB7"/>
    <w:rsid w:val="001F710D"/>
    <w:rsid w:val="001F7AD9"/>
    <w:rsid w:val="00201BE3"/>
    <w:rsid w:val="00202469"/>
    <w:rsid w:val="00204D12"/>
    <w:rsid w:val="00204F21"/>
    <w:rsid w:val="00206297"/>
    <w:rsid w:val="00210097"/>
    <w:rsid w:val="002103AD"/>
    <w:rsid w:val="002104FF"/>
    <w:rsid w:val="002105AB"/>
    <w:rsid w:val="002220DE"/>
    <w:rsid w:val="00222DDA"/>
    <w:rsid w:val="002271BE"/>
    <w:rsid w:val="002274D5"/>
    <w:rsid w:val="00227D11"/>
    <w:rsid w:val="0023116E"/>
    <w:rsid w:val="002323AC"/>
    <w:rsid w:val="002377F6"/>
    <w:rsid w:val="00237939"/>
    <w:rsid w:val="002420DF"/>
    <w:rsid w:val="00243A0C"/>
    <w:rsid w:val="00246215"/>
    <w:rsid w:val="00246F9B"/>
    <w:rsid w:val="00252D0F"/>
    <w:rsid w:val="0025652C"/>
    <w:rsid w:val="00256B02"/>
    <w:rsid w:val="00257E32"/>
    <w:rsid w:val="002603B7"/>
    <w:rsid w:val="00264095"/>
    <w:rsid w:val="00270A28"/>
    <w:rsid w:val="002731F3"/>
    <w:rsid w:val="00275458"/>
    <w:rsid w:val="002764A5"/>
    <w:rsid w:val="00276E7E"/>
    <w:rsid w:val="00280055"/>
    <w:rsid w:val="0028031E"/>
    <w:rsid w:val="00285B7D"/>
    <w:rsid w:val="0028675E"/>
    <w:rsid w:val="00290014"/>
    <w:rsid w:val="00291DF2"/>
    <w:rsid w:val="00295AC7"/>
    <w:rsid w:val="00296365"/>
    <w:rsid w:val="002A074E"/>
    <w:rsid w:val="002A1EB0"/>
    <w:rsid w:val="002A27F0"/>
    <w:rsid w:val="002A29C7"/>
    <w:rsid w:val="002A454F"/>
    <w:rsid w:val="002B6209"/>
    <w:rsid w:val="002B7797"/>
    <w:rsid w:val="002C0630"/>
    <w:rsid w:val="002C2C4F"/>
    <w:rsid w:val="002C35D6"/>
    <w:rsid w:val="002C41E3"/>
    <w:rsid w:val="002C590B"/>
    <w:rsid w:val="002C71EF"/>
    <w:rsid w:val="002D1A6B"/>
    <w:rsid w:val="002D6680"/>
    <w:rsid w:val="002D7A9F"/>
    <w:rsid w:val="002E5A8C"/>
    <w:rsid w:val="002E69B6"/>
    <w:rsid w:val="002F0EAB"/>
    <w:rsid w:val="002F3634"/>
    <w:rsid w:val="002F4F55"/>
    <w:rsid w:val="002F6F70"/>
    <w:rsid w:val="00301F50"/>
    <w:rsid w:val="00303B5A"/>
    <w:rsid w:val="00304A0E"/>
    <w:rsid w:val="00304AD3"/>
    <w:rsid w:val="00305A49"/>
    <w:rsid w:val="00307544"/>
    <w:rsid w:val="00307DE7"/>
    <w:rsid w:val="003119F2"/>
    <w:rsid w:val="00312B8E"/>
    <w:rsid w:val="0031714B"/>
    <w:rsid w:val="00320734"/>
    <w:rsid w:val="00320FE2"/>
    <w:rsid w:val="003221AF"/>
    <w:rsid w:val="003379F3"/>
    <w:rsid w:val="0034147F"/>
    <w:rsid w:val="003441BC"/>
    <w:rsid w:val="003454E4"/>
    <w:rsid w:val="003468C6"/>
    <w:rsid w:val="00347F46"/>
    <w:rsid w:val="0035022B"/>
    <w:rsid w:val="00350928"/>
    <w:rsid w:val="00351A47"/>
    <w:rsid w:val="00355A78"/>
    <w:rsid w:val="0036026D"/>
    <w:rsid w:val="00362D61"/>
    <w:rsid w:val="003637FB"/>
    <w:rsid w:val="00364033"/>
    <w:rsid w:val="00370D3E"/>
    <w:rsid w:val="00372C4A"/>
    <w:rsid w:val="00373CBD"/>
    <w:rsid w:val="003741C7"/>
    <w:rsid w:val="00375806"/>
    <w:rsid w:val="00386BBC"/>
    <w:rsid w:val="0039065E"/>
    <w:rsid w:val="00391177"/>
    <w:rsid w:val="003922D7"/>
    <w:rsid w:val="00392C32"/>
    <w:rsid w:val="00394925"/>
    <w:rsid w:val="00396839"/>
    <w:rsid w:val="003977AD"/>
    <w:rsid w:val="003979C8"/>
    <w:rsid w:val="00397CEA"/>
    <w:rsid w:val="003A0180"/>
    <w:rsid w:val="003A172E"/>
    <w:rsid w:val="003A2CCA"/>
    <w:rsid w:val="003A315E"/>
    <w:rsid w:val="003A4037"/>
    <w:rsid w:val="003A4040"/>
    <w:rsid w:val="003A45D8"/>
    <w:rsid w:val="003A7DAF"/>
    <w:rsid w:val="003B0589"/>
    <w:rsid w:val="003B1AC1"/>
    <w:rsid w:val="003B39CE"/>
    <w:rsid w:val="003B477B"/>
    <w:rsid w:val="003B5598"/>
    <w:rsid w:val="003B5B75"/>
    <w:rsid w:val="003B609A"/>
    <w:rsid w:val="003B7853"/>
    <w:rsid w:val="003C1BD3"/>
    <w:rsid w:val="003C2C4D"/>
    <w:rsid w:val="003C43BC"/>
    <w:rsid w:val="003C6367"/>
    <w:rsid w:val="003C67E7"/>
    <w:rsid w:val="003C78CC"/>
    <w:rsid w:val="003D012E"/>
    <w:rsid w:val="003D0BD9"/>
    <w:rsid w:val="003D1B13"/>
    <w:rsid w:val="003D3A98"/>
    <w:rsid w:val="003D43A9"/>
    <w:rsid w:val="003D694A"/>
    <w:rsid w:val="003D7346"/>
    <w:rsid w:val="003E32DB"/>
    <w:rsid w:val="003F0DE6"/>
    <w:rsid w:val="003F4B10"/>
    <w:rsid w:val="003F5DC7"/>
    <w:rsid w:val="003F6FC6"/>
    <w:rsid w:val="004028D2"/>
    <w:rsid w:val="00403352"/>
    <w:rsid w:val="00404E5E"/>
    <w:rsid w:val="00404F87"/>
    <w:rsid w:val="0040576E"/>
    <w:rsid w:val="00405E20"/>
    <w:rsid w:val="00407B68"/>
    <w:rsid w:val="004130CC"/>
    <w:rsid w:val="004141CD"/>
    <w:rsid w:val="00421C25"/>
    <w:rsid w:val="00422DD2"/>
    <w:rsid w:val="00423E22"/>
    <w:rsid w:val="00425BE3"/>
    <w:rsid w:val="00426F8F"/>
    <w:rsid w:val="004323FC"/>
    <w:rsid w:val="004363E1"/>
    <w:rsid w:val="004366A2"/>
    <w:rsid w:val="00440D8E"/>
    <w:rsid w:val="00441297"/>
    <w:rsid w:val="00441640"/>
    <w:rsid w:val="004430B8"/>
    <w:rsid w:val="00444FEC"/>
    <w:rsid w:val="00445BDF"/>
    <w:rsid w:val="00445EF4"/>
    <w:rsid w:val="00453814"/>
    <w:rsid w:val="0045535E"/>
    <w:rsid w:val="004574BF"/>
    <w:rsid w:val="00460414"/>
    <w:rsid w:val="00460F36"/>
    <w:rsid w:val="00461E14"/>
    <w:rsid w:val="0046323C"/>
    <w:rsid w:val="0046430D"/>
    <w:rsid w:val="00467289"/>
    <w:rsid w:val="00467796"/>
    <w:rsid w:val="00467B23"/>
    <w:rsid w:val="00467C33"/>
    <w:rsid w:val="00470A64"/>
    <w:rsid w:val="00471200"/>
    <w:rsid w:val="00472281"/>
    <w:rsid w:val="004727BE"/>
    <w:rsid w:val="00472BD6"/>
    <w:rsid w:val="004742AA"/>
    <w:rsid w:val="00475692"/>
    <w:rsid w:val="00481063"/>
    <w:rsid w:val="00485ECC"/>
    <w:rsid w:val="004867C3"/>
    <w:rsid w:val="00486FA0"/>
    <w:rsid w:val="004903F7"/>
    <w:rsid w:val="00496824"/>
    <w:rsid w:val="004971C4"/>
    <w:rsid w:val="00497477"/>
    <w:rsid w:val="0049769C"/>
    <w:rsid w:val="004A14F4"/>
    <w:rsid w:val="004A1FBC"/>
    <w:rsid w:val="004A20F6"/>
    <w:rsid w:val="004A3B06"/>
    <w:rsid w:val="004A4583"/>
    <w:rsid w:val="004A5B1A"/>
    <w:rsid w:val="004A7D88"/>
    <w:rsid w:val="004B183B"/>
    <w:rsid w:val="004B44BF"/>
    <w:rsid w:val="004C277D"/>
    <w:rsid w:val="004C6BD2"/>
    <w:rsid w:val="004D13ED"/>
    <w:rsid w:val="004D1E7F"/>
    <w:rsid w:val="004D3FE5"/>
    <w:rsid w:val="004D4A0C"/>
    <w:rsid w:val="004D5DE2"/>
    <w:rsid w:val="004D6385"/>
    <w:rsid w:val="004E1E6E"/>
    <w:rsid w:val="004E2BBE"/>
    <w:rsid w:val="004E3869"/>
    <w:rsid w:val="004E4516"/>
    <w:rsid w:val="004E4BEA"/>
    <w:rsid w:val="004E63EA"/>
    <w:rsid w:val="004F1584"/>
    <w:rsid w:val="004F3B13"/>
    <w:rsid w:val="004F555B"/>
    <w:rsid w:val="00501EC3"/>
    <w:rsid w:val="00503C62"/>
    <w:rsid w:val="00504496"/>
    <w:rsid w:val="0050499B"/>
    <w:rsid w:val="005106A5"/>
    <w:rsid w:val="005111F2"/>
    <w:rsid w:val="00511776"/>
    <w:rsid w:val="00512368"/>
    <w:rsid w:val="005152BF"/>
    <w:rsid w:val="00517A6C"/>
    <w:rsid w:val="00517BAE"/>
    <w:rsid w:val="0052315D"/>
    <w:rsid w:val="00523276"/>
    <w:rsid w:val="00525BDD"/>
    <w:rsid w:val="00527251"/>
    <w:rsid w:val="00527AD2"/>
    <w:rsid w:val="00527D4C"/>
    <w:rsid w:val="005308D1"/>
    <w:rsid w:val="005319E5"/>
    <w:rsid w:val="00532715"/>
    <w:rsid w:val="0053376C"/>
    <w:rsid w:val="00533E95"/>
    <w:rsid w:val="00536B10"/>
    <w:rsid w:val="005402E1"/>
    <w:rsid w:val="00540B80"/>
    <w:rsid w:val="00541BBA"/>
    <w:rsid w:val="00551172"/>
    <w:rsid w:val="0055135F"/>
    <w:rsid w:val="005544DC"/>
    <w:rsid w:val="0055505E"/>
    <w:rsid w:val="00555683"/>
    <w:rsid w:val="00556DC3"/>
    <w:rsid w:val="00561646"/>
    <w:rsid w:val="005627D2"/>
    <w:rsid w:val="00564748"/>
    <w:rsid w:val="00564830"/>
    <w:rsid w:val="00564DF9"/>
    <w:rsid w:val="00566391"/>
    <w:rsid w:val="00570F94"/>
    <w:rsid w:val="0057587F"/>
    <w:rsid w:val="005768B3"/>
    <w:rsid w:val="005806DD"/>
    <w:rsid w:val="00582512"/>
    <w:rsid w:val="00583E0B"/>
    <w:rsid w:val="005844DE"/>
    <w:rsid w:val="00592409"/>
    <w:rsid w:val="00593951"/>
    <w:rsid w:val="00593FC0"/>
    <w:rsid w:val="00597844"/>
    <w:rsid w:val="005A0B80"/>
    <w:rsid w:val="005A1CEB"/>
    <w:rsid w:val="005A25BC"/>
    <w:rsid w:val="005A2DEE"/>
    <w:rsid w:val="005A5012"/>
    <w:rsid w:val="005A5254"/>
    <w:rsid w:val="005B0729"/>
    <w:rsid w:val="005B15DD"/>
    <w:rsid w:val="005B4903"/>
    <w:rsid w:val="005C3A77"/>
    <w:rsid w:val="005C3AC7"/>
    <w:rsid w:val="005C403C"/>
    <w:rsid w:val="005C4C1A"/>
    <w:rsid w:val="005C557D"/>
    <w:rsid w:val="005C7FF5"/>
    <w:rsid w:val="005D0202"/>
    <w:rsid w:val="005D033A"/>
    <w:rsid w:val="005D10D3"/>
    <w:rsid w:val="005D2E37"/>
    <w:rsid w:val="005D440A"/>
    <w:rsid w:val="005D47DB"/>
    <w:rsid w:val="005E12D6"/>
    <w:rsid w:val="005E130C"/>
    <w:rsid w:val="005E140D"/>
    <w:rsid w:val="005E364B"/>
    <w:rsid w:val="005E4A21"/>
    <w:rsid w:val="005F076D"/>
    <w:rsid w:val="005F08AE"/>
    <w:rsid w:val="005F26EC"/>
    <w:rsid w:val="005F5275"/>
    <w:rsid w:val="005F5ABE"/>
    <w:rsid w:val="005F65C5"/>
    <w:rsid w:val="005F7B06"/>
    <w:rsid w:val="00603217"/>
    <w:rsid w:val="006039EA"/>
    <w:rsid w:val="006060BE"/>
    <w:rsid w:val="00606EAD"/>
    <w:rsid w:val="0060702C"/>
    <w:rsid w:val="006134A2"/>
    <w:rsid w:val="00613585"/>
    <w:rsid w:val="00620DA5"/>
    <w:rsid w:val="0062245B"/>
    <w:rsid w:val="00622B0A"/>
    <w:rsid w:val="006242CC"/>
    <w:rsid w:val="0062464B"/>
    <w:rsid w:val="00627107"/>
    <w:rsid w:val="00632254"/>
    <w:rsid w:val="006323F5"/>
    <w:rsid w:val="00640891"/>
    <w:rsid w:val="00640920"/>
    <w:rsid w:val="0064140B"/>
    <w:rsid w:val="0064395D"/>
    <w:rsid w:val="00645285"/>
    <w:rsid w:val="00645941"/>
    <w:rsid w:val="006506ED"/>
    <w:rsid w:val="00652064"/>
    <w:rsid w:val="00652B5A"/>
    <w:rsid w:val="00656272"/>
    <w:rsid w:val="0065654D"/>
    <w:rsid w:val="00657438"/>
    <w:rsid w:val="00661DE3"/>
    <w:rsid w:val="00662B64"/>
    <w:rsid w:val="00663817"/>
    <w:rsid w:val="00664470"/>
    <w:rsid w:val="006655F6"/>
    <w:rsid w:val="006660FF"/>
    <w:rsid w:val="006727C1"/>
    <w:rsid w:val="00673E1A"/>
    <w:rsid w:val="006778F7"/>
    <w:rsid w:val="00680112"/>
    <w:rsid w:val="006828A1"/>
    <w:rsid w:val="00684A33"/>
    <w:rsid w:val="006924B9"/>
    <w:rsid w:val="006A599A"/>
    <w:rsid w:val="006A6A48"/>
    <w:rsid w:val="006A6A8D"/>
    <w:rsid w:val="006A7638"/>
    <w:rsid w:val="006A7B63"/>
    <w:rsid w:val="006B048D"/>
    <w:rsid w:val="006B0E62"/>
    <w:rsid w:val="006B0EFC"/>
    <w:rsid w:val="006B138A"/>
    <w:rsid w:val="006B22E0"/>
    <w:rsid w:val="006B6428"/>
    <w:rsid w:val="006B74EC"/>
    <w:rsid w:val="006C2698"/>
    <w:rsid w:val="006C3C54"/>
    <w:rsid w:val="006C4456"/>
    <w:rsid w:val="006C64CE"/>
    <w:rsid w:val="006C6CB2"/>
    <w:rsid w:val="006D147C"/>
    <w:rsid w:val="006E3B39"/>
    <w:rsid w:val="006E67D5"/>
    <w:rsid w:val="006F31A8"/>
    <w:rsid w:val="006F3743"/>
    <w:rsid w:val="006F7C70"/>
    <w:rsid w:val="00700EF1"/>
    <w:rsid w:val="007011B8"/>
    <w:rsid w:val="007041F0"/>
    <w:rsid w:val="00710A9F"/>
    <w:rsid w:val="00720F9E"/>
    <w:rsid w:val="0072382E"/>
    <w:rsid w:val="0072726C"/>
    <w:rsid w:val="00727643"/>
    <w:rsid w:val="00730784"/>
    <w:rsid w:val="007323AD"/>
    <w:rsid w:val="00733346"/>
    <w:rsid w:val="00734200"/>
    <w:rsid w:val="00734509"/>
    <w:rsid w:val="00735126"/>
    <w:rsid w:val="00737049"/>
    <w:rsid w:val="00744A5C"/>
    <w:rsid w:val="00752B42"/>
    <w:rsid w:val="007530FF"/>
    <w:rsid w:val="007608F6"/>
    <w:rsid w:val="007628AA"/>
    <w:rsid w:val="00762B05"/>
    <w:rsid w:val="00763865"/>
    <w:rsid w:val="007646C4"/>
    <w:rsid w:val="007727CE"/>
    <w:rsid w:val="0078287D"/>
    <w:rsid w:val="00782C74"/>
    <w:rsid w:val="00783429"/>
    <w:rsid w:val="007857E2"/>
    <w:rsid w:val="00785C3E"/>
    <w:rsid w:val="007908BC"/>
    <w:rsid w:val="00792C02"/>
    <w:rsid w:val="00795EEF"/>
    <w:rsid w:val="00797656"/>
    <w:rsid w:val="007A019E"/>
    <w:rsid w:val="007A2AE9"/>
    <w:rsid w:val="007A2E7E"/>
    <w:rsid w:val="007A3A42"/>
    <w:rsid w:val="007A5517"/>
    <w:rsid w:val="007B2D39"/>
    <w:rsid w:val="007B37B9"/>
    <w:rsid w:val="007B4A4A"/>
    <w:rsid w:val="007B5508"/>
    <w:rsid w:val="007C1482"/>
    <w:rsid w:val="007C33AB"/>
    <w:rsid w:val="007C387D"/>
    <w:rsid w:val="007C58F7"/>
    <w:rsid w:val="007C5D5F"/>
    <w:rsid w:val="007C5FB5"/>
    <w:rsid w:val="007D07D1"/>
    <w:rsid w:val="007D14DA"/>
    <w:rsid w:val="007D23F3"/>
    <w:rsid w:val="007D74EC"/>
    <w:rsid w:val="007E17A9"/>
    <w:rsid w:val="007E3553"/>
    <w:rsid w:val="007F06BA"/>
    <w:rsid w:val="007F4CEE"/>
    <w:rsid w:val="007F5129"/>
    <w:rsid w:val="007F6EC6"/>
    <w:rsid w:val="007F6F72"/>
    <w:rsid w:val="007F7F16"/>
    <w:rsid w:val="00800059"/>
    <w:rsid w:val="00801BBA"/>
    <w:rsid w:val="00802085"/>
    <w:rsid w:val="008101E4"/>
    <w:rsid w:val="00811AED"/>
    <w:rsid w:val="008154E7"/>
    <w:rsid w:val="00820FA1"/>
    <w:rsid w:val="00823E66"/>
    <w:rsid w:val="008246BF"/>
    <w:rsid w:val="0082647B"/>
    <w:rsid w:val="0083380C"/>
    <w:rsid w:val="0083430B"/>
    <w:rsid w:val="00835548"/>
    <w:rsid w:val="00837E9F"/>
    <w:rsid w:val="00837F8A"/>
    <w:rsid w:val="0084128B"/>
    <w:rsid w:val="00842BA7"/>
    <w:rsid w:val="00843081"/>
    <w:rsid w:val="00846227"/>
    <w:rsid w:val="00855074"/>
    <w:rsid w:val="00855AA9"/>
    <w:rsid w:val="00857B82"/>
    <w:rsid w:val="00861F08"/>
    <w:rsid w:val="00867D6D"/>
    <w:rsid w:val="008716F8"/>
    <w:rsid w:val="00871732"/>
    <w:rsid w:val="00875741"/>
    <w:rsid w:val="00876AB6"/>
    <w:rsid w:val="00877516"/>
    <w:rsid w:val="00881190"/>
    <w:rsid w:val="00881ED7"/>
    <w:rsid w:val="00883E32"/>
    <w:rsid w:val="0088428B"/>
    <w:rsid w:val="00885798"/>
    <w:rsid w:val="00887869"/>
    <w:rsid w:val="00893C5D"/>
    <w:rsid w:val="00894D6E"/>
    <w:rsid w:val="008956F0"/>
    <w:rsid w:val="00897C49"/>
    <w:rsid w:val="008A1EDE"/>
    <w:rsid w:val="008A69D3"/>
    <w:rsid w:val="008B33A2"/>
    <w:rsid w:val="008B3A99"/>
    <w:rsid w:val="008B60AB"/>
    <w:rsid w:val="008C233D"/>
    <w:rsid w:val="008C583C"/>
    <w:rsid w:val="008C5D66"/>
    <w:rsid w:val="008C65E7"/>
    <w:rsid w:val="008D0A1C"/>
    <w:rsid w:val="008D2DB5"/>
    <w:rsid w:val="008D3805"/>
    <w:rsid w:val="008E0ABE"/>
    <w:rsid w:val="008E1538"/>
    <w:rsid w:val="008E24B3"/>
    <w:rsid w:val="008E40D6"/>
    <w:rsid w:val="008F23E0"/>
    <w:rsid w:val="008F2751"/>
    <w:rsid w:val="008F3200"/>
    <w:rsid w:val="008F7870"/>
    <w:rsid w:val="0090081B"/>
    <w:rsid w:val="00902701"/>
    <w:rsid w:val="009055FE"/>
    <w:rsid w:val="00905616"/>
    <w:rsid w:val="009113D8"/>
    <w:rsid w:val="00913B04"/>
    <w:rsid w:val="00914F81"/>
    <w:rsid w:val="0091590C"/>
    <w:rsid w:val="0092085D"/>
    <w:rsid w:val="00920F20"/>
    <w:rsid w:val="00920FB0"/>
    <w:rsid w:val="00921C00"/>
    <w:rsid w:val="00921FB6"/>
    <w:rsid w:val="009224FE"/>
    <w:rsid w:val="00923061"/>
    <w:rsid w:val="00924D18"/>
    <w:rsid w:val="009262B0"/>
    <w:rsid w:val="009304D2"/>
    <w:rsid w:val="009308FE"/>
    <w:rsid w:val="00931F61"/>
    <w:rsid w:val="00937082"/>
    <w:rsid w:val="00941390"/>
    <w:rsid w:val="0094317B"/>
    <w:rsid w:val="00943E9B"/>
    <w:rsid w:val="00945179"/>
    <w:rsid w:val="00950440"/>
    <w:rsid w:val="00950C25"/>
    <w:rsid w:val="00951099"/>
    <w:rsid w:val="009529B3"/>
    <w:rsid w:val="0095588B"/>
    <w:rsid w:val="00956106"/>
    <w:rsid w:val="00961AD4"/>
    <w:rsid w:val="0096299E"/>
    <w:rsid w:val="0096448F"/>
    <w:rsid w:val="0096768D"/>
    <w:rsid w:val="0097030B"/>
    <w:rsid w:val="00970BAB"/>
    <w:rsid w:val="00972C2F"/>
    <w:rsid w:val="00982525"/>
    <w:rsid w:val="00982EA1"/>
    <w:rsid w:val="00990F4E"/>
    <w:rsid w:val="00993C5F"/>
    <w:rsid w:val="009949CF"/>
    <w:rsid w:val="0099689A"/>
    <w:rsid w:val="00997124"/>
    <w:rsid w:val="009A012E"/>
    <w:rsid w:val="009A17F1"/>
    <w:rsid w:val="009A1CEF"/>
    <w:rsid w:val="009A2B0B"/>
    <w:rsid w:val="009A5B66"/>
    <w:rsid w:val="009A74E5"/>
    <w:rsid w:val="009B047B"/>
    <w:rsid w:val="009B143F"/>
    <w:rsid w:val="009B458A"/>
    <w:rsid w:val="009C05AA"/>
    <w:rsid w:val="009C4502"/>
    <w:rsid w:val="009D0906"/>
    <w:rsid w:val="009D163A"/>
    <w:rsid w:val="009D194D"/>
    <w:rsid w:val="009D424A"/>
    <w:rsid w:val="009D6F4D"/>
    <w:rsid w:val="009E3BD9"/>
    <w:rsid w:val="009E65E6"/>
    <w:rsid w:val="009F1483"/>
    <w:rsid w:val="009F1EBF"/>
    <w:rsid w:val="009F2E15"/>
    <w:rsid w:val="009F3B08"/>
    <w:rsid w:val="009F4CBE"/>
    <w:rsid w:val="009F7463"/>
    <w:rsid w:val="00A11398"/>
    <w:rsid w:val="00A130EA"/>
    <w:rsid w:val="00A16C7F"/>
    <w:rsid w:val="00A232E0"/>
    <w:rsid w:val="00A23CD1"/>
    <w:rsid w:val="00A24DE2"/>
    <w:rsid w:val="00A30939"/>
    <w:rsid w:val="00A3375F"/>
    <w:rsid w:val="00A339E1"/>
    <w:rsid w:val="00A3488A"/>
    <w:rsid w:val="00A35856"/>
    <w:rsid w:val="00A36F86"/>
    <w:rsid w:val="00A374A6"/>
    <w:rsid w:val="00A43B21"/>
    <w:rsid w:val="00A5212C"/>
    <w:rsid w:val="00A57284"/>
    <w:rsid w:val="00A57CC9"/>
    <w:rsid w:val="00A619AC"/>
    <w:rsid w:val="00A64ABA"/>
    <w:rsid w:val="00A64B28"/>
    <w:rsid w:val="00A64D28"/>
    <w:rsid w:val="00A71481"/>
    <w:rsid w:val="00A81A95"/>
    <w:rsid w:val="00A82DCA"/>
    <w:rsid w:val="00A8336E"/>
    <w:rsid w:val="00A83BF6"/>
    <w:rsid w:val="00A92913"/>
    <w:rsid w:val="00A9750A"/>
    <w:rsid w:val="00A97715"/>
    <w:rsid w:val="00AA0284"/>
    <w:rsid w:val="00AA0FE2"/>
    <w:rsid w:val="00AA2AD3"/>
    <w:rsid w:val="00AA5F48"/>
    <w:rsid w:val="00AA633E"/>
    <w:rsid w:val="00AA67A2"/>
    <w:rsid w:val="00AA78AF"/>
    <w:rsid w:val="00AB1490"/>
    <w:rsid w:val="00AB15E7"/>
    <w:rsid w:val="00AB39A2"/>
    <w:rsid w:val="00AB5C67"/>
    <w:rsid w:val="00AC03FB"/>
    <w:rsid w:val="00AC0F35"/>
    <w:rsid w:val="00AC58C8"/>
    <w:rsid w:val="00AD2BA0"/>
    <w:rsid w:val="00AD44C7"/>
    <w:rsid w:val="00AD77F0"/>
    <w:rsid w:val="00AE10E0"/>
    <w:rsid w:val="00AE34B3"/>
    <w:rsid w:val="00AE4120"/>
    <w:rsid w:val="00AE68E1"/>
    <w:rsid w:val="00AE6A04"/>
    <w:rsid w:val="00AE72D0"/>
    <w:rsid w:val="00AF1FBE"/>
    <w:rsid w:val="00AF2E79"/>
    <w:rsid w:val="00AF6F33"/>
    <w:rsid w:val="00B024AE"/>
    <w:rsid w:val="00B05920"/>
    <w:rsid w:val="00B0690E"/>
    <w:rsid w:val="00B069C0"/>
    <w:rsid w:val="00B07E87"/>
    <w:rsid w:val="00B1289F"/>
    <w:rsid w:val="00B15DBA"/>
    <w:rsid w:val="00B16635"/>
    <w:rsid w:val="00B179E3"/>
    <w:rsid w:val="00B21594"/>
    <w:rsid w:val="00B21BBD"/>
    <w:rsid w:val="00B24596"/>
    <w:rsid w:val="00B3232E"/>
    <w:rsid w:val="00B337DA"/>
    <w:rsid w:val="00B371E9"/>
    <w:rsid w:val="00B40433"/>
    <w:rsid w:val="00B406F5"/>
    <w:rsid w:val="00B43A31"/>
    <w:rsid w:val="00B45419"/>
    <w:rsid w:val="00B45611"/>
    <w:rsid w:val="00B4696A"/>
    <w:rsid w:val="00B514FF"/>
    <w:rsid w:val="00B51957"/>
    <w:rsid w:val="00B61C6B"/>
    <w:rsid w:val="00B63E1C"/>
    <w:rsid w:val="00B63FDC"/>
    <w:rsid w:val="00B6525A"/>
    <w:rsid w:val="00B656D1"/>
    <w:rsid w:val="00B6710F"/>
    <w:rsid w:val="00B70847"/>
    <w:rsid w:val="00B71D8D"/>
    <w:rsid w:val="00B76622"/>
    <w:rsid w:val="00B800DE"/>
    <w:rsid w:val="00B82ECD"/>
    <w:rsid w:val="00B873D2"/>
    <w:rsid w:val="00B87E9F"/>
    <w:rsid w:val="00B926D1"/>
    <w:rsid w:val="00B92E8F"/>
    <w:rsid w:val="00B953B4"/>
    <w:rsid w:val="00B97158"/>
    <w:rsid w:val="00BA25C2"/>
    <w:rsid w:val="00BA33B1"/>
    <w:rsid w:val="00BA34C9"/>
    <w:rsid w:val="00BA510A"/>
    <w:rsid w:val="00BA5D92"/>
    <w:rsid w:val="00BB07D3"/>
    <w:rsid w:val="00BB108B"/>
    <w:rsid w:val="00BB333D"/>
    <w:rsid w:val="00BB3CAE"/>
    <w:rsid w:val="00BB452E"/>
    <w:rsid w:val="00BB4F06"/>
    <w:rsid w:val="00BB7391"/>
    <w:rsid w:val="00BB78D2"/>
    <w:rsid w:val="00BC0704"/>
    <w:rsid w:val="00BC0EE7"/>
    <w:rsid w:val="00BC109A"/>
    <w:rsid w:val="00BC1AE5"/>
    <w:rsid w:val="00BC218C"/>
    <w:rsid w:val="00BD056D"/>
    <w:rsid w:val="00BD0B09"/>
    <w:rsid w:val="00BE0743"/>
    <w:rsid w:val="00BE5208"/>
    <w:rsid w:val="00BE6A1C"/>
    <w:rsid w:val="00BF2129"/>
    <w:rsid w:val="00BF34E2"/>
    <w:rsid w:val="00BF3E27"/>
    <w:rsid w:val="00BF4699"/>
    <w:rsid w:val="00BF7B82"/>
    <w:rsid w:val="00C01702"/>
    <w:rsid w:val="00C05E7A"/>
    <w:rsid w:val="00C073FB"/>
    <w:rsid w:val="00C0772E"/>
    <w:rsid w:val="00C10185"/>
    <w:rsid w:val="00C1188D"/>
    <w:rsid w:val="00C118DC"/>
    <w:rsid w:val="00C12DBE"/>
    <w:rsid w:val="00C141BA"/>
    <w:rsid w:val="00C17D28"/>
    <w:rsid w:val="00C216B3"/>
    <w:rsid w:val="00C2337D"/>
    <w:rsid w:val="00C242BD"/>
    <w:rsid w:val="00C24E00"/>
    <w:rsid w:val="00C25A59"/>
    <w:rsid w:val="00C26A99"/>
    <w:rsid w:val="00C26F89"/>
    <w:rsid w:val="00C30949"/>
    <w:rsid w:val="00C34DC6"/>
    <w:rsid w:val="00C35C15"/>
    <w:rsid w:val="00C41C65"/>
    <w:rsid w:val="00C426C2"/>
    <w:rsid w:val="00C42878"/>
    <w:rsid w:val="00C470CF"/>
    <w:rsid w:val="00C509C1"/>
    <w:rsid w:val="00C51517"/>
    <w:rsid w:val="00C5211F"/>
    <w:rsid w:val="00C522E3"/>
    <w:rsid w:val="00C53838"/>
    <w:rsid w:val="00C562A5"/>
    <w:rsid w:val="00C57234"/>
    <w:rsid w:val="00C606D8"/>
    <w:rsid w:val="00C61D92"/>
    <w:rsid w:val="00C66025"/>
    <w:rsid w:val="00C671F2"/>
    <w:rsid w:val="00C71FB0"/>
    <w:rsid w:val="00C724D4"/>
    <w:rsid w:val="00C7486A"/>
    <w:rsid w:val="00C8726D"/>
    <w:rsid w:val="00C87750"/>
    <w:rsid w:val="00C91011"/>
    <w:rsid w:val="00C92BDB"/>
    <w:rsid w:val="00CA2B48"/>
    <w:rsid w:val="00CA4A7E"/>
    <w:rsid w:val="00CA4C23"/>
    <w:rsid w:val="00CA4DBE"/>
    <w:rsid w:val="00CA636A"/>
    <w:rsid w:val="00CA6897"/>
    <w:rsid w:val="00CA7977"/>
    <w:rsid w:val="00CB3CF6"/>
    <w:rsid w:val="00CB5321"/>
    <w:rsid w:val="00CB5701"/>
    <w:rsid w:val="00CB6867"/>
    <w:rsid w:val="00CC2831"/>
    <w:rsid w:val="00CC3166"/>
    <w:rsid w:val="00CC3ABE"/>
    <w:rsid w:val="00CC7435"/>
    <w:rsid w:val="00CC7DB8"/>
    <w:rsid w:val="00CD2A6B"/>
    <w:rsid w:val="00CE3CED"/>
    <w:rsid w:val="00CE46CE"/>
    <w:rsid w:val="00CE4BAB"/>
    <w:rsid w:val="00CE5004"/>
    <w:rsid w:val="00CF1282"/>
    <w:rsid w:val="00CF1310"/>
    <w:rsid w:val="00CF6930"/>
    <w:rsid w:val="00D00823"/>
    <w:rsid w:val="00D03DE6"/>
    <w:rsid w:val="00D10B50"/>
    <w:rsid w:val="00D1168B"/>
    <w:rsid w:val="00D15681"/>
    <w:rsid w:val="00D16251"/>
    <w:rsid w:val="00D16332"/>
    <w:rsid w:val="00D25685"/>
    <w:rsid w:val="00D27B08"/>
    <w:rsid w:val="00D301AE"/>
    <w:rsid w:val="00D319D2"/>
    <w:rsid w:val="00D31F20"/>
    <w:rsid w:val="00D368BB"/>
    <w:rsid w:val="00D40BAA"/>
    <w:rsid w:val="00D40DEA"/>
    <w:rsid w:val="00D42927"/>
    <w:rsid w:val="00D452E4"/>
    <w:rsid w:val="00D45600"/>
    <w:rsid w:val="00D4591A"/>
    <w:rsid w:val="00D463A4"/>
    <w:rsid w:val="00D474CC"/>
    <w:rsid w:val="00D5322C"/>
    <w:rsid w:val="00D537C8"/>
    <w:rsid w:val="00D552AB"/>
    <w:rsid w:val="00D5696B"/>
    <w:rsid w:val="00D60CC1"/>
    <w:rsid w:val="00D61547"/>
    <w:rsid w:val="00D631F5"/>
    <w:rsid w:val="00D63BC8"/>
    <w:rsid w:val="00D63F7F"/>
    <w:rsid w:val="00D641D2"/>
    <w:rsid w:val="00D64FCE"/>
    <w:rsid w:val="00D658BE"/>
    <w:rsid w:val="00D66B21"/>
    <w:rsid w:val="00D67F51"/>
    <w:rsid w:val="00D711B0"/>
    <w:rsid w:val="00D7142A"/>
    <w:rsid w:val="00D71DBB"/>
    <w:rsid w:val="00D729B6"/>
    <w:rsid w:val="00D74CB6"/>
    <w:rsid w:val="00D7505D"/>
    <w:rsid w:val="00D80129"/>
    <w:rsid w:val="00D818BA"/>
    <w:rsid w:val="00D832CB"/>
    <w:rsid w:val="00D83623"/>
    <w:rsid w:val="00D839AF"/>
    <w:rsid w:val="00D83ABE"/>
    <w:rsid w:val="00D84A9C"/>
    <w:rsid w:val="00D854B8"/>
    <w:rsid w:val="00D86DCA"/>
    <w:rsid w:val="00D87C0E"/>
    <w:rsid w:val="00D92390"/>
    <w:rsid w:val="00D930F9"/>
    <w:rsid w:val="00D965D7"/>
    <w:rsid w:val="00D9708A"/>
    <w:rsid w:val="00D978DF"/>
    <w:rsid w:val="00D97956"/>
    <w:rsid w:val="00DA0442"/>
    <w:rsid w:val="00DA4710"/>
    <w:rsid w:val="00DA47BA"/>
    <w:rsid w:val="00DA5215"/>
    <w:rsid w:val="00DA70EF"/>
    <w:rsid w:val="00DB1506"/>
    <w:rsid w:val="00DB2E3D"/>
    <w:rsid w:val="00DB40DE"/>
    <w:rsid w:val="00DB61DB"/>
    <w:rsid w:val="00DB64DD"/>
    <w:rsid w:val="00DB6B20"/>
    <w:rsid w:val="00DB6B63"/>
    <w:rsid w:val="00DB7948"/>
    <w:rsid w:val="00DC0253"/>
    <w:rsid w:val="00DC06B3"/>
    <w:rsid w:val="00DC24AA"/>
    <w:rsid w:val="00DC2EDF"/>
    <w:rsid w:val="00DC6B9B"/>
    <w:rsid w:val="00DC6E9F"/>
    <w:rsid w:val="00DC71ED"/>
    <w:rsid w:val="00DD54FE"/>
    <w:rsid w:val="00DD6757"/>
    <w:rsid w:val="00DE4D2B"/>
    <w:rsid w:val="00DE790C"/>
    <w:rsid w:val="00DF1741"/>
    <w:rsid w:val="00DF189D"/>
    <w:rsid w:val="00DF478D"/>
    <w:rsid w:val="00DF562A"/>
    <w:rsid w:val="00DF6D1C"/>
    <w:rsid w:val="00E00915"/>
    <w:rsid w:val="00E0100B"/>
    <w:rsid w:val="00E012B9"/>
    <w:rsid w:val="00E0233A"/>
    <w:rsid w:val="00E02640"/>
    <w:rsid w:val="00E07D41"/>
    <w:rsid w:val="00E07F9E"/>
    <w:rsid w:val="00E1266C"/>
    <w:rsid w:val="00E14240"/>
    <w:rsid w:val="00E173BC"/>
    <w:rsid w:val="00E17BEC"/>
    <w:rsid w:val="00E207FB"/>
    <w:rsid w:val="00E27DFC"/>
    <w:rsid w:val="00E319A2"/>
    <w:rsid w:val="00E36576"/>
    <w:rsid w:val="00E43878"/>
    <w:rsid w:val="00E47C90"/>
    <w:rsid w:val="00E509F1"/>
    <w:rsid w:val="00E51366"/>
    <w:rsid w:val="00E53D6F"/>
    <w:rsid w:val="00E53E59"/>
    <w:rsid w:val="00E54486"/>
    <w:rsid w:val="00E60DB2"/>
    <w:rsid w:val="00E62BAB"/>
    <w:rsid w:val="00E67AD2"/>
    <w:rsid w:val="00E717FE"/>
    <w:rsid w:val="00E732BA"/>
    <w:rsid w:val="00E9062B"/>
    <w:rsid w:val="00E92132"/>
    <w:rsid w:val="00E9439B"/>
    <w:rsid w:val="00E958A5"/>
    <w:rsid w:val="00EA38F4"/>
    <w:rsid w:val="00EA60C1"/>
    <w:rsid w:val="00EB0DF4"/>
    <w:rsid w:val="00EB7EA2"/>
    <w:rsid w:val="00EC0AB4"/>
    <w:rsid w:val="00EC25FF"/>
    <w:rsid w:val="00EC4BCA"/>
    <w:rsid w:val="00EC7C38"/>
    <w:rsid w:val="00ED083C"/>
    <w:rsid w:val="00ED101A"/>
    <w:rsid w:val="00ED3C13"/>
    <w:rsid w:val="00ED520C"/>
    <w:rsid w:val="00ED5B2C"/>
    <w:rsid w:val="00ED66AE"/>
    <w:rsid w:val="00EE0FC7"/>
    <w:rsid w:val="00EE2AB3"/>
    <w:rsid w:val="00EE2AFD"/>
    <w:rsid w:val="00EE71E0"/>
    <w:rsid w:val="00EE7588"/>
    <w:rsid w:val="00EF0B86"/>
    <w:rsid w:val="00F00DD4"/>
    <w:rsid w:val="00F01A5E"/>
    <w:rsid w:val="00F020A7"/>
    <w:rsid w:val="00F1121B"/>
    <w:rsid w:val="00F12A50"/>
    <w:rsid w:val="00F12BD6"/>
    <w:rsid w:val="00F16719"/>
    <w:rsid w:val="00F232F2"/>
    <w:rsid w:val="00F3170E"/>
    <w:rsid w:val="00F32425"/>
    <w:rsid w:val="00F34554"/>
    <w:rsid w:val="00F35A3B"/>
    <w:rsid w:val="00F40075"/>
    <w:rsid w:val="00F43243"/>
    <w:rsid w:val="00F43260"/>
    <w:rsid w:val="00F442A6"/>
    <w:rsid w:val="00F44320"/>
    <w:rsid w:val="00F47B8D"/>
    <w:rsid w:val="00F47C27"/>
    <w:rsid w:val="00F50CE1"/>
    <w:rsid w:val="00F57E2A"/>
    <w:rsid w:val="00F61691"/>
    <w:rsid w:val="00F61888"/>
    <w:rsid w:val="00F64EDC"/>
    <w:rsid w:val="00F6722E"/>
    <w:rsid w:val="00F67F5F"/>
    <w:rsid w:val="00F704DB"/>
    <w:rsid w:val="00F760D2"/>
    <w:rsid w:val="00F80CAC"/>
    <w:rsid w:val="00F81A70"/>
    <w:rsid w:val="00F81BD3"/>
    <w:rsid w:val="00F81E32"/>
    <w:rsid w:val="00F84702"/>
    <w:rsid w:val="00F8661F"/>
    <w:rsid w:val="00F90D13"/>
    <w:rsid w:val="00F92B8C"/>
    <w:rsid w:val="00F9594C"/>
    <w:rsid w:val="00FA22B6"/>
    <w:rsid w:val="00FA4AE0"/>
    <w:rsid w:val="00FA5E69"/>
    <w:rsid w:val="00FA5EBE"/>
    <w:rsid w:val="00FA7405"/>
    <w:rsid w:val="00FA75E7"/>
    <w:rsid w:val="00FB0CBF"/>
    <w:rsid w:val="00FB18BA"/>
    <w:rsid w:val="00FB2655"/>
    <w:rsid w:val="00FB34FE"/>
    <w:rsid w:val="00FB5303"/>
    <w:rsid w:val="00FB55D4"/>
    <w:rsid w:val="00FB7989"/>
    <w:rsid w:val="00FB7CA2"/>
    <w:rsid w:val="00FC37F9"/>
    <w:rsid w:val="00FC6654"/>
    <w:rsid w:val="00FC7292"/>
    <w:rsid w:val="00FC7E35"/>
    <w:rsid w:val="00FD1F7E"/>
    <w:rsid w:val="00FD22EE"/>
    <w:rsid w:val="00FD380D"/>
    <w:rsid w:val="00FD5B2E"/>
    <w:rsid w:val="00FE1B4D"/>
    <w:rsid w:val="00FE27BF"/>
    <w:rsid w:val="00FE386E"/>
    <w:rsid w:val="00FE3A4A"/>
    <w:rsid w:val="00FE5FE1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F08F3DCA-66D7-40EB-A7AD-1B5470D3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20FE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20FE2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20FE2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CA689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 списка1"/>
    <w:basedOn w:val="a"/>
    <w:rsid w:val="0007275F"/>
    <w:pPr>
      <w:ind w:left="720"/>
    </w:pPr>
  </w:style>
  <w:style w:type="character" w:styleId="ad">
    <w:name w:val="Emphasis"/>
    <w:qFormat/>
    <w:locked/>
    <w:rsid w:val="00E0100B"/>
    <w:rPr>
      <w:i/>
      <w:iCs/>
    </w:rPr>
  </w:style>
  <w:style w:type="table" w:styleId="ae">
    <w:name w:val="Table Grid"/>
    <w:basedOn w:val="a1"/>
    <w:uiPriority w:val="59"/>
    <w:locked/>
    <w:rsid w:val="003B785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1 без отступа"/>
    <w:basedOn w:val="a"/>
    <w:rsid w:val="005F26EC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character" w:styleId="af">
    <w:name w:val="Hyperlink"/>
    <w:uiPriority w:val="99"/>
    <w:unhideWhenUsed/>
    <w:rsid w:val="00B514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Excel_Chart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4396</Words>
  <Characters>25058</Characters>
  <Application>Microsoft Office Word</Application>
  <DocSecurity>4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29396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2023-04-03T06:26:00Z</cp:lastPrinted>
  <dcterms:created xsi:type="dcterms:W3CDTF">2026-11-06T07:13:00Z</dcterms:created>
  <dcterms:modified xsi:type="dcterms:W3CDTF">2026-11-06T07:13:00Z</dcterms:modified>
</cp:coreProperties>
</file>